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6B980" w14:textId="77777777" w:rsidR="00E92103" w:rsidRPr="002B228F" w:rsidRDefault="00000000">
      <w:pPr>
        <w:pStyle w:val="Heading1"/>
        <w:rPr>
          <w:rFonts w:ascii="Times New Roman" w:eastAsia="Times New Roman" w:hAnsi="Times New Roman" w:cs="Times New Roman"/>
        </w:rPr>
      </w:pPr>
      <w:bookmarkStart w:id="0" w:name="bookmark=id.gjdgxs" w:colFirst="0" w:colLast="0"/>
      <w:bookmarkEnd w:id="0"/>
      <w:r w:rsidRPr="002B228F">
        <w:rPr>
          <w:rFonts w:ascii="Times New Roman" w:eastAsia="Times New Roman" w:hAnsi="Times New Roman" w:cs="Times New Roman"/>
        </w:rPr>
        <w:t xml:space="preserve">ASP.NET Core </w:t>
      </w:r>
    </w:p>
    <w:p w14:paraId="01A74463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" w:name="bookmark=id.30j0zll" w:colFirst="0" w:colLast="0"/>
      <w:bookmarkEnd w:id="1"/>
      <w:r w:rsidRPr="002B228F">
        <w:rPr>
          <w:rFonts w:ascii="Times New Roman" w:eastAsia="Times New Roman" w:hAnsi="Times New Roman" w:cs="Times New Roman"/>
        </w:rPr>
        <w:t>Introduction to .NET Core</w:t>
      </w:r>
    </w:p>
    <w:p w14:paraId="2055E17C" w14:textId="77777777" w:rsidR="00FE160A" w:rsidRPr="002B228F" w:rsidRDefault="00000000" w:rsidP="00FE160A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.NET Core is an open-source, cross-platform framework developed by Microsoft for building modern applications, including web, cloud, IoT, and mobile backends. </w:t>
      </w:r>
    </w:p>
    <w:p w14:paraId="08F73833" w14:textId="70CA6A1D" w:rsidR="00E92103" w:rsidRPr="002B228F" w:rsidRDefault="00000000" w:rsidP="00FE160A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It is a modular, lightweight, and high-performance successor to the .NET Framework.</w:t>
      </w:r>
    </w:p>
    <w:p w14:paraId="0F33B2C8" w14:textId="3994AB0B" w:rsidR="00E92103" w:rsidRDefault="00000000" w:rsidP="002B228F">
      <w:pPr>
        <w:pStyle w:val="Heading3"/>
        <w:tabs>
          <w:tab w:val="left" w:pos="1875"/>
        </w:tabs>
        <w:rPr>
          <w:rFonts w:ascii="Times New Roman" w:eastAsia="Times New Roman" w:hAnsi="Times New Roman" w:cs="Times New Roman"/>
        </w:rPr>
      </w:pPr>
      <w:bookmarkStart w:id="2" w:name="bookmark=id.1fob9te" w:colFirst="0" w:colLast="0"/>
      <w:bookmarkEnd w:id="2"/>
      <w:r w:rsidRPr="002B228F">
        <w:rPr>
          <w:rFonts w:ascii="Times New Roman" w:eastAsia="Times New Roman" w:hAnsi="Times New Roman" w:cs="Times New Roman"/>
        </w:rPr>
        <w:t>Key Benefits</w:t>
      </w:r>
      <w:r w:rsidR="002B228F">
        <w:rPr>
          <w:rFonts w:ascii="Times New Roman" w:eastAsia="Times New Roman" w:hAnsi="Times New Roman" w:cs="Times New Roman"/>
        </w:rPr>
        <w:tab/>
      </w:r>
    </w:p>
    <w:p w14:paraId="22EE0D4C" w14:textId="77777777" w:rsidR="002B228F" w:rsidRPr="002B228F" w:rsidRDefault="002B228F" w:rsidP="002B228F">
      <w:pPr>
        <w:pStyle w:val="BodyText"/>
      </w:pPr>
    </w:p>
    <w:tbl>
      <w:tblPr>
        <w:tblStyle w:val="a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583"/>
        <w:gridCol w:w="6993"/>
      </w:tblGrid>
      <w:tr w:rsidR="00E92103" w:rsidRPr="002B228F" w14:paraId="39C3894D" w14:textId="77777777" w:rsidTr="00FE16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83" w:type="dxa"/>
            <w:tcBorders>
              <w:bottom w:val="none" w:sz="0" w:space="0" w:color="auto"/>
            </w:tcBorders>
          </w:tcPr>
          <w:p w14:paraId="4D5E4EC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Benefit</w:t>
            </w:r>
          </w:p>
        </w:tc>
        <w:tc>
          <w:tcPr>
            <w:tcW w:w="6993" w:type="dxa"/>
            <w:tcBorders>
              <w:bottom w:val="none" w:sz="0" w:space="0" w:color="auto"/>
            </w:tcBorders>
          </w:tcPr>
          <w:p w14:paraId="360004C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Description</w:t>
            </w:r>
          </w:p>
        </w:tc>
      </w:tr>
      <w:tr w:rsidR="00E92103" w:rsidRPr="002B228F" w14:paraId="58E2B6AB" w14:textId="77777777" w:rsidTr="00FE160A">
        <w:tc>
          <w:tcPr>
            <w:tcW w:w="2583" w:type="dxa"/>
          </w:tcPr>
          <w:p w14:paraId="1D772E5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Cross-Platform</w:t>
            </w:r>
          </w:p>
        </w:tc>
        <w:tc>
          <w:tcPr>
            <w:tcW w:w="6993" w:type="dxa"/>
          </w:tcPr>
          <w:p w14:paraId="003A3BA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Runs on Windows, Linux, and macOS (unlike .NET Framework which is Windows-only)</w:t>
            </w:r>
          </w:p>
          <w:p w14:paraId="550FC418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6E12D9B5" w14:textId="77777777" w:rsidTr="00FE160A">
        <w:tc>
          <w:tcPr>
            <w:tcW w:w="2583" w:type="dxa"/>
          </w:tcPr>
          <w:p w14:paraId="0C86A03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Faster Performance</w:t>
            </w:r>
          </w:p>
        </w:tc>
        <w:tc>
          <w:tcPr>
            <w:tcW w:w="6993" w:type="dxa"/>
          </w:tcPr>
          <w:p w14:paraId="23BCBBD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Optimized for speed and scalability</w:t>
            </w:r>
          </w:p>
          <w:p w14:paraId="1A7DFAFF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78A4F419" w14:textId="77777777" w:rsidTr="00FE160A">
        <w:tc>
          <w:tcPr>
            <w:tcW w:w="2583" w:type="dxa"/>
          </w:tcPr>
          <w:p w14:paraId="6436E31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Microservices &amp; Containers</w:t>
            </w:r>
          </w:p>
        </w:tc>
        <w:tc>
          <w:tcPr>
            <w:tcW w:w="6993" w:type="dxa"/>
          </w:tcPr>
          <w:p w14:paraId="28B40B8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Works well with Docker and Kubernetes</w:t>
            </w:r>
          </w:p>
          <w:p w14:paraId="1E2B3022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9E24604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410A7DCA" w14:textId="77777777" w:rsidTr="00FE160A">
        <w:tc>
          <w:tcPr>
            <w:tcW w:w="2583" w:type="dxa"/>
          </w:tcPr>
          <w:p w14:paraId="6B354B9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Lightweight &amp; Modular</w:t>
            </w:r>
          </w:p>
        </w:tc>
        <w:tc>
          <w:tcPr>
            <w:tcW w:w="6993" w:type="dxa"/>
          </w:tcPr>
          <w:p w14:paraId="76A2622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05"/>
              </w:tabs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Includes only needed dependencies</w:t>
            </w:r>
            <w:r w:rsidRPr="002B228F">
              <w:rPr>
                <w:rFonts w:ascii="Times New Roman" w:eastAsia="Times New Roman" w:hAnsi="Times New Roman" w:cs="Times New Roman"/>
                <w:color w:val="000000"/>
              </w:rPr>
              <w:tab/>
            </w:r>
          </w:p>
          <w:p w14:paraId="4E9B90B0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005"/>
              </w:tabs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17374020" w14:textId="77777777" w:rsidTr="00FE160A">
        <w:tc>
          <w:tcPr>
            <w:tcW w:w="2583" w:type="dxa"/>
          </w:tcPr>
          <w:p w14:paraId="4A887DA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Open Source</w:t>
            </w:r>
          </w:p>
        </w:tc>
        <w:tc>
          <w:tcPr>
            <w:tcW w:w="6993" w:type="dxa"/>
          </w:tcPr>
          <w:p w14:paraId="7149769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Actively developed by Microsoft and the community</w:t>
            </w:r>
          </w:p>
          <w:p w14:paraId="2A58440C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7F0AB2EC" w14:textId="77777777" w:rsidTr="00FE160A">
        <w:tc>
          <w:tcPr>
            <w:tcW w:w="2583" w:type="dxa"/>
          </w:tcPr>
          <w:p w14:paraId="3DA3D53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Future-Proof</w:t>
            </w:r>
          </w:p>
        </w:tc>
        <w:tc>
          <w:tcPr>
            <w:tcW w:w="6993" w:type="dxa"/>
          </w:tcPr>
          <w:p w14:paraId="513713F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.NET Core (now .NET 5+) is the new standard</w:t>
            </w:r>
          </w:p>
          <w:p w14:paraId="4905D009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02F4F8A4" w14:textId="77777777" w:rsidTr="00FE160A">
        <w:tc>
          <w:tcPr>
            <w:tcW w:w="2583" w:type="dxa"/>
          </w:tcPr>
          <w:p w14:paraId="587EF6C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Better CLI Support</w:t>
            </w:r>
          </w:p>
        </w:tc>
        <w:tc>
          <w:tcPr>
            <w:tcW w:w="6993" w:type="dxa"/>
          </w:tcPr>
          <w:p w14:paraId="19CE11A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Powerful dotnet CLI for development</w:t>
            </w:r>
          </w:p>
          <w:p w14:paraId="1186FF18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2103" w:rsidRPr="002B228F" w14:paraId="5D9A881E" w14:textId="77777777" w:rsidTr="00FE160A">
        <w:tc>
          <w:tcPr>
            <w:tcW w:w="2583" w:type="dxa"/>
          </w:tcPr>
          <w:p w14:paraId="0AF3528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Side-by-Side Deployment</w:t>
            </w:r>
          </w:p>
        </w:tc>
        <w:tc>
          <w:tcPr>
            <w:tcW w:w="6993" w:type="dxa"/>
          </w:tcPr>
          <w:p w14:paraId="33B2635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 multiple .NET versions on the same machine</w:t>
            </w:r>
          </w:p>
        </w:tc>
      </w:tr>
    </w:tbl>
    <w:p w14:paraId="0C64D156" w14:textId="77777777" w:rsidR="00E92103" w:rsidRPr="002B228F" w:rsidRDefault="00E92103">
      <w:pPr>
        <w:pStyle w:val="Heading2"/>
        <w:rPr>
          <w:rFonts w:ascii="Times New Roman" w:eastAsia="Times New Roman" w:hAnsi="Times New Roman" w:cs="Times New Roman"/>
        </w:rPr>
      </w:pPr>
      <w:bookmarkStart w:id="3" w:name="bookmark=id.3znysh7" w:colFirst="0" w:colLast="0"/>
      <w:bookmarkEnd w:id="3"/>
    </w:p>
    <w:p w14:paraId="12BF97BA" w14:textId="77777777" w:rsidR="00E92103" w:rsidRPr="002B228F" w:rsidRDefault="00E92103">
      <w:pPr>
        <w:pStyle w:val="Heading2"/>
        <w:rPr>
          <w:rFonts w:ascii="Times New Roman" w:eastAsia="Times New Roman" w:hAnsi="Times New Roman" w:cs="Times New Roman"/>
        </w:rPr>
      </w:pPr>
    </w:p>
    <w:p w14:paraId="5B2C78FC" w14:textId="77777777" w:rsidR="00E92103" w:rsidRPr="002B228F" w:rsidRDefault="00E92103">
      <w:pPr>
        <w:pStyle w:val="Heading2"/>
        <w:rPr>
          <w:rFonts w:ascii="Times New Roman" w:eastAsia="Times New Roman" w:hAnsi="Times New Roman" w:cs="Times New Roman"/>
        </w:rPr>
      </w:pPr>
    </w:p>
    <w:p w14:paraId="542A4126" w14:textId="77777777" w:rsidR="00E92103" w:rsidRPr="002B228F" w:rsidRDefault="00E92103">
      <w:pPr>
        <w:pStyle w:val="Heading2"/>
        <w:rPr>
          <w:rFonts w:ascii="Times New Roman" w:eastAsia="Times New Roman" w:hAnsi="Times New Roman" w:cs="Times New Roman"/>
        </w:rPr>
      </w:pPr>
    </w:p>
    <w:p w14:paraId="74123454" w14:textId="77777777" w:rsidR="00E92103" w:rsidRPr="002B228F" w:rsidRDefault="00E92103">
      <w:pPr>
        <w:pStyle w:val="Heading2"/>
        <w:rPr>
          <w:rFonts w:ascii="Times New Roman" w:eastAsia="Times New Roman" w:hAnsi="Times New Roman" w:cs="Times New Roman"/>
        </w:rPr>
      </w:pPr>
    </w:p>
    <w:p w14:paraId="796E7F6F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hAnsi="Times New Roman" w:cs="Times New Roman"/>
          <w:color w:val="000000"/>
        </w:rPr>
      </w:pPr>
    </w:p>
    <w:p w14:paraId="1F1BCE85" w14:textId="77777777" w:rsidR="00E92103" w:rsidRPr="002B228F" w:rsidRDefault="00000000">
      <w:pPr>
        <w:pStyle w:val="Heading2"/>
        <w:tabs>
          <w:tab w:val="center" w:pos="4680"/>
        </w:tabs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lastRenderedPageBreak/>
        <w:t>ASP.NET Core Project Structure</w:t>
      </w:r>
    </w:p>
    <w:p w14:paraId="08CE8E46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" w:name="bookmark=id.2et92p0" w:colFirst="0" w:colLast="0"/>
      <w:bookmarkEnd w:id="4"/>
      <w:proofErr w:type="spellStart"/>
      <w:r w:rsidRPr="002B228F">
        <w:rPr>
          <w:rFonts w:ascii="Times New Roman" w:eastAsia="Times New Roman" w:hAnsi="Times New Roman" w:cs="Times New Roman"/>
        </w:rPr>
        <w:t>Program.cs</w:t>
      </w:r>
      <w:proofErr w:type="spellEnd"/>
    </w:p>
    <w:p w14:paraId="7734D19E" w14:textId="77777777" w:rsidR="00E92103" w:rsidRPr="002B228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The entry point of the application</w:t>
      </w:r>
    </w:p>
    <w:p w14:paraId="405A9176" w14:textId="77777777" w:rsidR="00E92103" w:rsidRPr="002B228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Configures the web host and logging</w:t>
      </w:r>
    </w:p>
    <w:p w14:paraId="6D8B2778" w14:textId="77777777" w:rsidR="00E92103" w:rsidRPr="002B228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Calls Startup to set up services and request handling</w:t>
      </w:r>
    </w:p>
    <w:p w14:paraId="0E760B00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5" w:name="bookmark=id.tyjcwt" w:colFirst="0" w:colLast="0"/>
      <w:bookmarkEnd w:id="5"/>
      <w:proofErr w:type="spellStart"/>
      <w:r w:rsidRPr="002B228F">
        <w:rPr>
          <w:rFonts w:ascii="Times New Roman" w:eastAsia="Times New Roman" w:hAnsi="Times New Roman" w:cs="Times New Roman"/>
        </w:rPr>
        <w:t>Startup.cs</w:t>
      </w:r>
      <w:proofErr w:type="spellEnd"/>
    </w:p>
    <w:p w14:paraId="6190C1C2" w14:textId="77777777" w:rsidR="00E92103" w:rsidRPr="002B228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Defines the application’s services and middleware pipeline</w:t>
      </w:r>
    </w:p>
    <w:p w14:paraId="0966299D" w14:textId="77777777" w:rsidR="00E92103" w:rsidRPr="002B228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Contains:</w:t>
      </w:r>
    </w:p>
    <w:p w14:paraId="2F57225C" w14:textId="77777777" w:rsidR="00E92103" w:rsidRPr="002B228F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– Registers services (DI, authentication, DB, etc.)</w:t>
      </w:r>
    </w:p>
    <w:p w14:paraId="3CCDF159" w14:textId="77777777" w:rsidR="00E92103" w:rsidRPr="002B228F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Configure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– Sets up middleware (routing, error handling, CORS, etc.)</w:t>
      </w:r>
    </w:p>
    <w:p w14:paraId="43B0B993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6" w:name="bookmark=id.3dy6vkm" w:colFirst="0" w:colLast="0"/>
      <w:bookmarkEnd w:id="6"/>
      <w:proofErr w:type="spellStart"/>
      <w:r w:rsidRPr="002B228F">
        <w:rPr>
          <w:rFonts w:ascii="Times New Roman" w:eastAsia="Times New Roman" w:hAnsi="Times New Roman" w:cs="Times New Roman"/>
        </w:rPr>
        <w:t>launchSettings.json</w:t>
      </w:r>
      <w:proofErr w:type="spellEnd"/>
    </w:p>
    <w:p w14:paraId="6DCC18DD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Defines launch configurations for different environments (IIS, Kestrel, etc.)</w:t>
      </w:r>
    </w:p>
    <w:p w14:paraId="49E2B5AB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Controls settings like URLs, environment variables, and profiles</w:t>
      </w:r>
    </w:p>
    <w:p w14:paraId="196043CE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This file is in the </w:t>
      </w:r>
      <w:r w:rsidRPr="002B228F">
        <w:rPr>
          <w:rFonts w:ascii="Times New Roman" w:eastAsia="Times New Roman" w:hAnsi="Times New Roman" w:cs="Times New Roman"/>
          <w:b/>
          <w:color w:val="000000"/>
        </w:rPr>
        <w:t>Properties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folder of an ASP.NET Core project: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Segoe UI Emoji" w:eastAsia="Quattrocento Sans" w:hAnsi="Segoe UI Emoji" w:cs="Segoe UI Emoji"/>
          <w:color w:val="000000"/>
        </w:rPr>
        <w:t>📁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0000"/>
        </w:rPr>
        <w:t>/Properties/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launchSettings.json</w:t>
      </w:r>
      <w:proofErr w:type="spellEnd"/>
    </w:p>
    <w:p w14:paraId="1D15F1C8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Specifies </w:t>
      </w:r>
      <w:r w:rsidRPr="002B228F">
        <w:rPr>
          <w:rFonts w:ascii="Times New Roman" w:eastAsia="Times New Roman" w:hAnsi="Times New Roman" w:cs="Times New Roman"/>
          <w:b/>
          <w:color w:val="000000"/>
        </w:rPr>
        <w:t>application URLs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and </w:t>
      </w:r>
      <w:r w:rsidRPr="002B228F">
        <w:rPr>
          <w:rFonts w:ascii="Times New Roman" w:eastAsia="Times New Roman" w:hAnsi="Times New Roman" w:cs="Times New Roman"/>
          <w:b/>
          <w:color w:val="000000"/>
        </w:rPr>
        <w:t>SSL settings</w:t>
      </w:r>
      <w:r w:rsidRPr="002B228F">
        <w:rPr>
          <w:rFonts w:ascii="Times New Roman" w:eastAsia="Times New Roman" w:hAnsi="Times New Roman" w:cs="Times New Roman"/>
          <w:color w:val="000000"/>
        </w:rPr>
        <w:t>.</w:t>
      </w:r>
    </w:p>
    <w:p w14:paraId="6DE9451E" w14:textId="77777777" w:rsidR="00E92103" w:rsidRPr="002B228F" w:rsidRDefault="00000000">
      <w:pPr>
        <w:pStyle w:val="Heading2"/>
        <w:rPr>
          <w:rFonts w:ascii="Times New Roman" w:hAnsi="Times New Roman" w:cs="Times New Roman"/>
        </w:rPr>
      </w:pPr>
      <w:r w:rsidRPr="002B228F">
        <w:rPr>
          <w:rFonts w:ascii="Times New Roman" w:hAnsi="Times New Roman" w:cs="Times New Roman"/>
        </w:rPr>
        <w:t xml:space="preserve">Key Features of </w:t>
      </w:r>
      <w:proofErr w:type="spellStart"/>
      <w:r w:rsidRPr="002B228F">
        <w:rPr>
          <w:rFonts w:ascii="Times New Roman" w:eastAsia="Courier New" w:hAnsi="Times New Roman" w:cs="Times New Roman"/>
          <w:sz w:val="20"/>
          <w:szCs w:val="20"/>
        </w:rPr>
        <w:t>launchSettings.json</w:t>
      </w:r>
      <w:proofErr w:type="spellEnd"/>
    </w:p>
    <w:p w14:paraId="290D8A55" w14:textId="77777777" w:rsidR="00E92103" w:rsidRPr="002B228F" w:rsidRDefault="00000000">
      <w:pPr>
        <w:numPr>
          <w:ilvl w:val="0"/>
          <w:numId w:val="15"/>
        </w:numPr>
        <w:spacing w:before="280" w:after="0"/>
        <w:rPr>
          <w:rFonts w:ascii="Times New Roman" w:hAnsi="Times New Roman" w:cs="Times New Roman"/>
        </w:rPr>
      </w:pPr>
      <w:r w:rsidRPr="002B228F">
        <w:rPr>
          <w:rFonts w:ascii="Times New Roman" w:hAnsi="Times New Roman" w:cs="Times New Roman"/>
        </w:rPr>
        <w:t xml:space="preserve">Defines launch configurations for different environments like </w:t>
      </w:r>
      <w:r w:rsidRPr="002B228F">
        <w:rPr>
          <w:rFonts w:ascii="Times New Roman" w:hAnsi="Times New Roman" w:cs="Times New Roman"/>
          <w:b/>
        </w:rPr>
        <w:t>IIS Express, Kestrel, or command-line execution</w:t>
      </w:r>
      <w:r w:rsidRPr="002B228F">
        <w:rPr>
          <w:rFonts w:ascii="Times New Roman" w:hAnsi="Times New Roman" w:cs="Times New Roman"/>
        </w:rPr>
        <w:t>.</w:t>
      </w:r>
    </w:p>
    <w:p w14:paraId="0780B13B" w14:textId="77777777" w:rsidR="00E92103" w:rsidRPr="002B228F" w:rsidRDefault="00000000">
      <w:pPr>
        <w:numPr>
          <w:ilvl w:val="0"/>
          <w:numId w:val="15"/>
        </w:numPr>
        <w:spacing w:after="0"/>
        <w:rPr>
          <w:rFonts w:ascii="Times New Roman" w:hAnsi="Times New Roman" w:cs="Times New Roman"/>
        </w:rPr>
      </w:pPr>
      <w:r w:rsidRPr="002B228F">
        <w:rPr>
          <w:rFonts w:ascii="Times New Roman" w:hAnsi="Times New Roman" w:cs="Times New Roman"/>
        </w:rPr>
        <w:t xml:space="preserve">Specifies </w:t>
      </w:r>
      <w:r w:rsidRPr="002B228F">
        <w:rPr>
          <w:rFonts w:ascii="Times New Roman" w:hAnsi="Times New Roman" w:cs="Times New Roman"/>
          <w:b/>
        </w:rPr>
        <w:t>application URLs</w:t>
      </w:r>
      <w:r w:rsidRPr="002B228F">
        <w:rPr>
          <w:rFonts w:ascii="Times New Roman" w:hAnsi="Times New Roman" w:cs="Times New Roman"/>
        </w:rPr>
        <w:t xml:space="preserve"> and </w:t>
      </w:r>
      <w:r w:rsidRPr="002B228F">
        <w:rPr>
          <w:rFonts w:ascii="Times New Roman" w:hAnsi="Times New Roman" w:cs="Times New Roman"/>
          <w:b/>
        </w:rPr>
        <w:t>SSL settings</w:t>
      </w:r>
      <w:r w:rsidRPr="002B228F">
        <w:rPr>
          <w:rFonts w:ascii="Times New Roman" w:hAnsi="Times New Roman" w:cs="Times New Roman"/>
        </w:rPr>
        <w:t>.</w:t>
      </w:r>
    </w:p>
    <w:p w14:paraId="6F1BC972" w14:textId="77777777" w:rsidR="00E92103" w:rsidRPr="002B228F" w:rsidRDefault="00000000">
      <w:pPr>
        <w:numPr>
          <w:ilvl w:val="0"/>
          <w:numId w:val="15"/>
        </w:numPr>
        <w:spacing w:after="0"/>
        <w:rPr>
          <w:rFonts w:ascii="Times New Roman" w:hAnsi="Times New Roman" w:cs="Times New Roman"/>
        </w:rPr>
      </w:pPr>
      <w:r w:rsidRPr="002B228F">
        <w:rPr>
          <w:rFonts w:ascii="Times New Roman" w:hAnsi="Times New Roman" w:cs="Times New Roman"/>
        </w:rPr>
        <w:t xml:space="preserve">Allows setting up </w:t>
      </w:r>
      <w:r w:rsidRPr="002B228F">
        <w:rPr>
          <w:rFonts w:ascii="Times New Roman" w:hAnsi="Times New Roman" w:cs="Times New Roman"/>
          <w:b/>
        </w:rPr>
        <w:t>environment variables</w:t>
      </w:r>
      <w:r w:rsidRPr="002B228F">
        <w:rPr>
          <w:rFonts w:ascii="Times New Roman" w:hAnsi="Times New Roman" w:cs="Times New Roman"/>
        </w:rPr>
        <w:t xml:space="preserve">, such as </w:t>
      </w:r>
      <w:r w:rsidRPr="002B228F">
        <w:rPr>
          <w:rFonts w:ascii="Times New Roman" w:eastAsia="Courier New" w:hAnsi="Times New Roman" w:cs="Times New Roman"/>
          <w:sz w:val="20"/>
          <w:szCs w:val="20"/>
        </w:rPr>
        <w:t>ASPNETCORE_ENVIRONMENT</w:t>
      </w:r>
      <w:r w:rsidRPr="002B228F">
        <w:rPr>
          <w:rFonts w:ascii="Times New Roman" w:hAnsi="Times New Roman" w:cs="Times New Roman"/>
        </w:rPr>
        <w:t>.</w:t>
      </w:r>
    </w:p>
    <w:p w14:paraId="180C1047" w14:textId="77777777" w:rsidR="00E92103" w:rsidRPr="002B228F" w:rsidRDefault="00000000">
      <w:pPr>
        <w:numPr>
          <w:ilvl w:val="0"/>
          <w:numId w:val="15"/>
        </w:numPr>
        <w:spacing w:after="0"/>
        <w:rPr>
          <w:rFonts w:ascii="Times New Roman" w:hAnsi="Times New Roman" w:cs="Times New Roman"/>
        </w:rPr>
      </w:pPr>
      <w:r w:rsidRPr="002B228F">
        <w:rPr>
          <w:rFonts w:ascii="Times New Roman" w:hAnsi="Times New Roman" w:cs="Times New Roman"/>
        </w:rPr>
        <w:t xml:space="preserve">Determines </w:t>
      </w:r>
      <w:r w:rsidRPr="002B228F">
        <w:rPr>
          <w:rFonts w:ascii="Times New Roman" w:hAnsi="Times New Roman" w:cs="Times New Roman"/>
          <w:b/>
        </w:rPr>
        <w:t>whether the browser should open automatically</w:t>
      </w:r>
      <w:r w:rsidRPr="002B228F">
        <w:rPr>
          <w:rFonts w:ascii="Times New Roman" w:hAnsi="Times New Roman" w:cs="Times New Roman"/>
        </w:rPr>
        <w:t xml:space="preserve"> when running the app.</w:t>
      </w:r>
    </w:p>
    <w:p w14:paraId="21D942FF" w14:textId="77777777" w:rsidR="00E92103" w:rsidRPr="002B228F" w:rsidRDefault="00000000">
      <w:pPr>
        <w:numPr>
          <w:ilvl w:val="0"/>
          <w:numId w:val="15"/>
        </w:numPr>
        <w:spacing w:after="280"/>
        <w:rPr>
          <w:rFonts w:ascii="Times New Roman" w:hAnsi="Times New Roman" w:cs="Times New Roman"/>
        </w:rPr>
      </w:pPr>
      <w:proofErr w:type="gramStart"/>
      <w:r w:rsidRPr="002B228F">
        <w:rPr>
          <w:rFonts w:ascii="Times New Roman" w:hAnsi="Times New Roman" w:cs="Times New Roman"/>
        </w:rPr>
        <w:t>Helps</w:t>
      </w:r>
      <w:proofErr w:type="gramEnd"/>
      <w:r w:rsidRPr="002B228F">
        <w:rPr>
          <w:rFonts w:ascii="Times New Roman" w:hAnsi="Times New Roman" w:cs="Times New Roman"/>
        </w:rPr>
        <w:t xml:space="preserve"> configure </w:t>
      </w:r>
      <w:r w:rsidRPr="002B228F">
        <w:rPr>
          <w:rFonts w:ascii="Times New Roman" w:hAnsi="Times New Roman" w:cs="Times New Roman"/>
          <w:b/>
        </w:rPr>
        <w:t>debugging settings</w:t>
      </w:r>
      <w:r w:rsidRPr="002B228F">
        <w:rPr>
          <w:rFonts w:ascii="Times New Roman" w:hAnsi="Times New Roman" w:cs="Times New Roman"/>
        </w:rPr>
        <w:t>.</w:t>
      </w:r>
    </w:p>
    <w:p w14:paraId="26EBE3E4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Sections Explained</w:t>
      </w:r>
    </w:p>
    <w:p w14:paraId="42925E98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iisSettings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(IIS Express Configuration)</w:t>
      </w:r>
    </w:p>
    <w:p w14:paraId="0443D2FA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2D6AFFD" wp14:editId="212A504F">
            <wp:extent cx="3829584" cy="1419423"/>
            <wp:effectExtent l="0" t="0" r="0" b="0"/>
            <wp:docPr id="2054732371" name="image2.png" descr="A computer screen shot of a cod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omputer screen shot of a code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19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1678F" w14:textId="77777777" w:rsidR="00E92103" w:rsidRPr="002B228F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windowsAuthentication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: Enables or disables Windows authentication (true or false). </w:t>
      </w:r>
    </w:p>
    <w:p w14:paraId="05EEAF45" w14:textId="77777777" w:rsidR="00E92103" w:rsidRPr="002B228F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anonymousAuthentication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: Enables or disables anonymous authentication. </w:t>
      </w:r>
    </w:p>
    <w:p w14:paraId="30C6A722" w14:textId="77777777" w:rsidR="00E92103" w:rsidRPr="002B228F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iisExpress.applicationUrl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: Defines the base URL when running with IIS Express. </w:t>
      </w:r>
    </w:p>
    <w:p w14:paraId="50069E9D" w14:textId="77777777" w:rsidR="00E92103" w:rsidRPr="002B228F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sslPort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>: Specifies the HTTPS port for SSL.</w:t>
      </w:r>
    </w:p>
    <w:p w14:paraId="28FFD004" w14:textId="77777777" w:rsidR="00E92103" w:rsidRPr="002B228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lastRenderedPageBreak/>
        <w:t>profiles</w:t>
      </w:r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 (Launch Profiles)</w:t>
      </w:r>
    </w:p>
    <w:p w14:paraId="78DC0144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r w:rsidRPr="002B228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F57A08B" wp14:editId="0FB6D708">
            <wp:extent cx="4887007" cy="7440063"/>
            <wp:effectExtent l="0" t="0" r="0" b="0"/>
            <wp:docPr id="2054732373" name="image3.png" descr="A computer screen with many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computer screen with many text&#10;&#10;AI-generated content may be incorrec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44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9896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38956C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 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commandName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: "Project" → Runs the application as a standalone .NET project (Kestrel). </w:t>
      </w:r>
    </w:p>
    <w:p w14:paraId="76D34E75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 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dotnetRunMessages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: true → Displays detailed messages when running dotnet run. </w:t>
      </w:r>
    </w:p>
    <w:p w14:paraId="2375DF02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 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launchBrowser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: true → Automatically launches a browser on application start. </w:t>
      </w:r>
    </w:p>
    <w:p w14:paraId="7BF916FB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 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applicationUrl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: "https://localhost:5001;http://localhost:5000" </w:t>
      </w:r>
    </w:p>
    <w:p w14:paraId="1DF3916C" w14:textId="77777777" w:rsidR="00E92103" w:rsidRPr="002B228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b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Defines the URLs the app listens </w:t>
      </w: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t>on</w:t>
      </w:r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241EA7FD" w14:textId="77777777" w:rsidR="00E92103" w:rsidRPr="002B228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b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Supports both HTTP (http://localhost:5000) and HTTPS (https://localhost:5001).</w:t>
      </w:r>
    </w:p>
    <w:p w14:paraId="471F60E3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 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0000"/>
        </w:rPr>
        <w:t>environmentVariables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b/>
          <w:color w:val="000000"/>
        </w:rPr>
        <w:t xml:space="preserve">: </w:t>
      </w:r>
    </w:p>
    <w:p w14:paraId="19D4C55A" w14:textId="77777777" w:rsidR="00E92103" w:rsidRPr="002B228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b/>
          <w:color w:val="000000"/>
        </w:rPr>
      </w:pPr>
      <w:sdt>
        <w:sdtPr>
          <w:rPr>
            <w:rFonts w:ascii="Times New Roman" w:hAnsi="Times New Roman" w:cs="Times New Roman"/>
          </w:rPr>
          <w:tag w:val="goog_rdk_0"/>
          <w:id w:val="-896972386"/>
        </w:sdtPr>
        <w:sdtContent>
          <w:r w:rsidRPr="002B228F">
            <w:rPr>
              <w:rFonts w:ascii="Times New Roman" w:eastAsia="Cardo" w:hAnsi="Times New Roman" w:cs="Times New Roman"/>
              <w:b/>
              <w:color w:val="000000"/>
            </w:rPr>
            <w:t>"ASPNETCORE_ENVIRONMENT": "Development" → Sets the environment to Development.</w:t>
          </w:r>
        </w:sdtContent>
      </w:sdt>
    </w:p>
    <w:p w14:paraId="12A3BBD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2E6A6FD7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proofErr w:type="spellStart"/>
      <w:r w:rsidRPr="002B228F">
        <w:rPr>
          <w:rFonts w:ascii="Times New Roman" w:eastAsia="Times New Roman" w:hAnsi="Times New Roman" w:cs="Times New Roman"/>
        </w:rPr>
        <w:t>appSettings.json</w:t>
      </w:r>
      <w:proofErr w:type="spellEnd"/>
    </w:p>
    <w:p w14:paraId="4451562F" w14:textId="77777777" w:rsidR="00E92103" w:rsidRPr="002B228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Stores configuration settings like connection strings, logging, and API keys</w:t>
      </w:r>
    </w:p>
    <w:p w14:paraId="7F64230F" w14:textId="77777777" w:rsidR="00E92103" w:rsidRPr="002B228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Supports environment-specific configurations (e.g.,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</w:rPr>
        <w:t>appSettings.Development.json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000000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tab/>
      </w:r>
    </w:p>
    <w:p w14:paraId="3FA1FC6C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7" w:name="bookmark=id.1t3h5sf" w:colFirst="0" w:colLast="0"/>
      <w:bookmarkEnd w:id="7"/>
      <w:proofErr w:type="spellStart"/>
      <w:r w:rsidRPr="002B228F">
        <w:rPr>
          <w:rFonts w:ascii="Times New Roman" w:eastAsia="Times New Roman" w:hAnsi="Times New Roman" w:cs="Times New Roman"/>
        </w:rPr>
        <w:t>wwwroot</w:t>
      </w:r>
      <w:proofErr w:type="spellEnd"/>
      <w:r w:rsidRPr="002B228F">
        <w:rPr>
          <w:rFonts w:ascii="Times New Roman" w:eastAsia="Times New Roman" w:hAnsi="Times New Roman" w:cs="Times New Roman"/>
        </w:rPr>
        <w:t xml:space="preserve"> Folder</w:t>
      </w:r>
    </w:p>
    <w:p w14:paraId="445D8C62" w14:textId="77777777" w:rsidR="00E92103" w:rsidRPr="002B228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Stores static files like CSS, JavaScript, images, and fonts</w:t>
      </w:r>
    </w:p>
    <w:p w14:paraId="53DF5A93" w14:textId="77777777" w:rsidR="00E92103" w:rsidRPr="002B228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Files inside this folder are directly accessible via the browser</w:t>
      </w:r>
    </w:p>
    <w:p w14:paraId="3AA2A47A" w14:textId="77777777" w:rsidR="00E92103" w:rsidRPr="002B228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Can be customized to serve static files from different locations:</w:t>
      </w:r>
    </w:p>
    <w:p w14:paraId="0C8CA57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color w:val="000000"/>
        </w:rPr>
      </w:pPr>
    </w:p>
    <w:p w14:paraId="0AB4116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463FBFC" wp14:editId="3AC6E796">
            <wp:extent cx="4867954" cy="1562318"/>
            <wp:effectExtent l="0" t="0" r="0" b="0"/>
            <wp:docPr id="2054732372" name="image5.png" descr="A screen 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 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62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C9A7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color w:val="000000"/>
        </w:rPr>
      </w:pPr>
    </w:p>
    <w:p w14:paraId="338DF52F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This code enables your application to serve static files from a custom folder named "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Customwwwroot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>" instead of the default "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wwwroot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" folder. The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PhysicalFileProvider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handles the file system access, and the empty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RequestPath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means these files will be served from the root URL.</w:t>
      </w:r>
    </w:p>
    <w:p w14:paraId="6803E9E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bookmarkStart w:id="8" w:name="bookmark=id.4d34og8" w:colFirst="0" w:colLast="0"/>
      <w:bookmarkEnd w:id="8"/>
    </w:p>
    <w:p w14:paraId="79306CD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51CBBFC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108A241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1E967F0A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0E945477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6B7904B0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1CB5BB4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02DDE5C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15C43D50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2470E6E1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1A5614CA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7368550F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04940BD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3E965C5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29625D4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3DA0A86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576897A9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9" w:name="bookmark=id.2s8eyo1" w:colFirst="0" w:colLast="0"/>
      <w:bookmarkEnd w:id="9"/>
      <w:r w:rsidRPr="002B228F">
        <w:rPr>
          <w:rFonts w:ascii="Times New Roman" w:eastAsia="Times New Roman" w:hAnsi="Times New Roman" w:cs="Times New Roman"/>
        </w:rPr>
        <w:t>Middleware</w:t>
      </w:r>
    </w:p>
    <w:p w14:paraId="628F02FD" w14:textId="77777777" w:rsidR="00E92103" w:rsidRPr="002B228F" w:rsidRDefault="00E92103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0" w:name="_heading=h.ssujlof0wsgg" w:colFirst="0" w:colLast="0"/>
      <w:bookmarkEnd w:id="10"/>
    </w:p>
    <w:p w14:paraId="23728086" w14:textId="77777777" w:rsidR="00E92103" w:rsidRPr="002B228F" w:rsidRDefault="00000000">
      <w:pPr>
        <w:numPr>
          <w:ilvl w:val="0"/>
          <w:numId w:val="3"/>
        </w:numPr>
        <w:spacing w:before="240"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Handle Requests &amp; Responses</w:t>
      </w:r>
      <w:r w:rsidRPr="002B228F">
        <w:rPr>
          <w:rFonts w:ascii="Times New Roman" w:eastAsia="Times New Roman" w:hAnsi="Times New Roman" w:cs="Times New Roman"/>
        </w:rPr>
        <w:t>: Middleware components are software units that process incoming requests and outgoing responses in an application pipeline.</w:t>
      </w:r>
    </w:p>
    <w:p w14:paraId="7AB95BA2" w14:textId="77777777" w:rsidR="00E92103" w:rsidRPr="002B228F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Sequential Processing</w:t>
      </w:r>
      <w:r w:rsidRPr="002B228F">
        <w:rPr>
          <w:rFonts w:ascii="Times New Roman" w:eastAsia="Times New Roman" w:hAnsi="Times New Roman" w:cs="Times New Roman"/>
        </w:rPr>
        <w:t xml:space="preserve">: They execute in the order they are added to the pipeline, processing requests before passing them </w:t>
      </w:r>
      <w:proofErr w:type="gramStart"/>
      <w:r w:rsidRPr="002B228F">
        <w:rPr>
          <w:rFonts w:ascii="Times New Roman" w:eastAsia="Times New Roman" w:hAnsi="Times New Roman" w:cs="Times New Roman"/>
        </w:rPr>
        <w:t>to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the next middleware.</w:t>
      </w:r>
    </w:p>
    <w:p w14:paraId="33FD5694" w14:textId="77777777" w:rsidR="00E92103" w:rsidRPr="002B228F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Conditional Execution</w:t>
      </w:r>
      <w:r w:rsidRPr="002B228F">
        <w:rPr>
          <w:rFonts w:ascii="Times New Roman" w:eastAsia="Times New Roman" w:hAnsi="Times New Roman" w:cs="Times New Roman"/>
        </w:rPr>
        <w:t xml:space="preserve">: Each </w:t>
      </w:r>
      <w:proofErr w:type="gramStart"/>
      <w:r w:rsidRPr="002B228F">
        <w:rPr>
          <w:rFonts w:ascii="Times New Roman" w:eastAsia="Times New Roman" w:hAnsi="Times New Roman" w:cs="Times New Roman"/>
        </w:rPr>
        <w:t>middleware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can decide whether to:</w:t>
      </w:r>
    </w:p>
    <w:p w14:paraId="18EF4801" w14:textId="77777777" w:rsidR="00E92103" w:rsidRPr="002B228F" w:rsidRDefault="00000000">
      <w:pPr>
        <w:numPr>
          <w:ilvl w:val="1"/>
          <w:numId w:val="3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Pass the request to the next component.</w:t>
      </w:r>
    </w:p>
    <w:p w14:paraId="2EAA18D8" w14:textId="77777777" w:rsidR="00E92103" w:rsidRPr="002B228F" w:rsidRDefault="00000000">
      <w:pPr>
        <w:numPr>
          <w:ilvl w:val="1"/>
          <w:numId w:val="3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Short-circuit the pipeline and generate a response immediately.</w:t>
      </w:r>
    </w:p>
    <w:p w14:paraId="4E87DF13" w14:textId="77777777" w:rsidR="00E92103" w:rsidRPr="002B228F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Pre &amp; Post Processing</w:t>
      </w:r>
      <w:r w:rsidRPr="002B228F">
        <w:rPr>
          <w:rFonts w:ascii="Times New Roman" w:eastAsia="Times New Roman" w:hAnsi="Times New Roman" w:cs="Times New Roman"/>
        </w:rPr>
        <w:t xml:space="preserve">: Middleware can perform tasks both </w:t>
      </w:r>
      <w:r w:rsidRPr="002B228F">
        <w:rPr>
          <w:rFonts w:ascii="Times New Roman" w:eastAsia="Times New Roman" w:hAnsi="Times New Roman" w:cs="Times New Roman"/>
          <w:b/>
        </w:rPr>
        <w:t>before</w:t>
      </w:r>
      <w:r w:rsidRPr="002B228F">
        <w:rPr>
          <w:rFonts w:ascii="Times New Roman" w:eastAsia="Times New Roman" w:hAnsi="Times New Roman" w:cs="Times New Roman"/>
        </w:rPr>
        <w:t xml:space="preserve"> and </w:t>
      </w:r>
      <w:r w:rsidRPr="002B228F">
        <w:rPr>
          <w:rFonts w:ascii="Times New Roman" w:eastAsia="Times New Roman" w:hAnsi="Times New Roman" w:cs="Times New Roman"/>
          <w:b/>
        </w:rPr>
        <w:t>after</w:t>
      </w:r>
      <w:r w:rsidRPr="002B228F">
        <w:rPr>
          <w:rFonts w:ascii="Times New Roman" w:eastAsia="Times New Roman" w:hAnsi="Times New Roman" w:cs="Times New Roman"/>
        </w:rPr>
        <w:t xml:space="preserve"> calling the next middleware.</w:t>
      </w:r>
    </w:p>
    <w:p w14:paraId="4D85B61E" w14:textId="77777777" w:rsidR="00E92103" w:rsidRPr="002B228F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Examples</w:t>
      </w:r>
      <w:r w:rsidRPr="002B228F">
        <w:rPr>
          <w:rFonts w:ascii="Times New Roman" w:eastAsia="Times New Roman" w:hAnsi="Times New Roman" w:cs="Times New Roman"/>
        </w:rPr>
        <w:t>: Authentication, logging, exception handling, request compression, CORS, etc.</w:t>
      </w:r>
    </w:p>
    <w:p w14:paraId="1DA86B0D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11F9681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1" w:name="bookmark=id.17dp8vu" w:colFirst="0" w:colLast="0"/>
      <w:bookmarkEnd w:id="11"/>
      <w:r w:rsidRPr="002B228F">
        <w:rPr>
          <w:rFonts w:ascii="Times New Roman" w:eastAsia="Times New Roman" w:hAnsi="Times New Roman" w:cs="Times New Roman"/>
        </w:rPr>
        <w:t>Built-in Middleware Components</w:t>
      </w:r>
    </w:p>
    <w:tbl>
      <w:tblPr>
        <w:tblStyle w:val="a0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656"/>
        <w:gridCol w:w="3058"/>
        <w:gridCol w:w="3862"/>
      </w:tblGrid>
      <w:tr w:rsidR="00E92103" w:rsidRPr="002B228F" w14:paraId="1CA9E893" w14:textId="77777777" w:rsidTr="00D7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56" w:type="dxa"/>
            <w:tcBorders>
              <w:bottom w:val="none" w:sz="0" w:space="0" w:color="auto"/>
            </w:tcBorders>
          </w:tcPr>
          <w:p w14:paraId="13DDC95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Middleware</w:t>
            </w:r>
          </w:p>
        </w:tc>
        <w:tc>
          <w:tcPr>
            <w:tcW w:w="3058" w:type="dxa"/>
            <w:tcBorders>
              <w:bottom w:val="none" w:sz="0" w:space="0" w:color="auto"/>
            </w:tcBorders>
          </w:tcPr>
          <w:p w14:paraId="3E8155A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Description</w:t>
            </w:r>
          </w:p>
        </w:tc>
        <w:tc>
          <w:tcPr>
            <w:tcW w:w="3862" w:type="dxa"/>
            <w:tcBorders>
              <w:bottom w:val="none" w:sz="0" w:space="0" w:color="auto"/>
            </w:tcBorders>
          </w:tcPr>
          <w:p w14:paraId="02C00C7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Recommended Order</w:t>
            </w:r>
          </w:p>
        </w:tc>
      </w:tr>
      <w:tr w:rsidR="00E92103" w:rsidRPr="002B228F" w14:paraId="513FE93B" w14:textId="77777777" w:rsidTr="00D754CE">
        <w:tc>
          <w:tcPr>
            <w:tcW w:w="2656" w:type="dxa"/>
          </w:tcPr>
          <w:p w14:paraId="3D4C189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Authentication</w:t>
            </w:r>
          </w:p>
        </w:tc>
        <w:tc>
          <w:tcPr>
            <w:tcW w:w="3058" w:type="dxa"/>
          </w:tcPr>
          <w:p w14:paraId="2B58F4E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authentication support</w:t>
            </w:r>
          </w:p>
        </w:tc>
        <w:tc>
          <w:tcPr>
            <w:tcW w:w="3862" w:type="dxa"/>
          </w:tcPr>
          <w:p w14:paraId="0EB8592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Before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HttpContext.User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 is needed. Terminal for OAuth callbacks</w:t>
            </w:r>
          </w:p>
        </w:tc>
      </w:tr>
      <w:tr w:rsidR="00E92103" w:rsidRPr="002B228F" w14:paraId="71342C21" w14:textId="77777777" w:rsidTr="00D754CE">
        <w:tc>
          <w:tcPr>
            <w:tcW w:w="2656" w:type="dxa"/>
          </w:tcPr>
          <w:p w14:paraId="1BE356A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Authorization</w:t>
            </w:r>
          </w:p>
        </w:tc>
        <w:tc>
          <w:tcPr>
            <w:tcW w:w="3058" w:type="dxa"/>
          </w:tcPr>
          <w:p w14:paraId="7B7FEC7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authorization support</w:t>
            </w:r>
          </w:p>
        </w:tc>
        <w:tc>
          <w:tcPr>
            <w:tcW w:w="3862" w:type="dxa"/>
          </w:tcPr>
          <w:p w14:paraId="759F094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Immediately after Authentication Middleware</w:t>
            </w:r>
          </w:p>
        </w:tc>
      </w:tr>
      <w:tr w:rsidR="00E92103" w:rsidRPr="002B228F" w14:paraId="1A5B8478" w14:textId="77777777" w:rsidTr="00D754CE">
        <w:tc>
          <w:tcPr>
            <w:tcW w:w="2656" w:type="dxa"/>
          </w:tcPr>
          <w:p w14:paraId="798DDC8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Cookie Policy</w:t>
            </w:r>
          </w:p>
        </w:tc>
        <w:tc>
          <w:tcPr>
            <w:tcW w:w="3058" w:type="dxa"/>
          </w:tcPr>
          <w:p w14:paraId="52513E1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Tracks consent for storing personal information and enforces minimum standards for cookie fields</w:t>
            </w:r>
          </w:p>
        </w:tc>
        <w:tc>
          <w:tcPr>
            <w:tcW w:w="3862" w:type="dxa"/>
          </w:tcPr>
          <w:p w14:paraId="11C7001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middleware that issues cookies</w:t>
            </w:r>
          </w:p>
        </w:tc>
      </w:tr>
      <w:tr w:rsidR="00E92103" w:rsidRPr="002B228F" w14:paraId="219D6FA3" w14:textId="77777777" w:rsidTr="00D754CE">
        <w:tc>
          <w:tcPr>
            <w:tcW w:w="2656" w:type="dxa"/>
          </w:tcPr>
          <w:p w14:paraId="43F5AAB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CORS</w:t>
            </w:r>
          </w:p>
        </w:tc>
        <w:tc>
          <w:tcPr>
            <w:tcW w:w="3058" w:type="dxa"/>
          </w:tcPr>
          <w:p w14:paraId="42A2EE0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Configures Cross-Origin Resource Sharing</w:t>
            </w:r>
          </w:p>
        </w:tc>
        <w:tc>
          <w:tcPr>
            <w:tcW w:w="3862" w:type="dxa"/>
          </w:tcPr>
          <w:p w14:paraId="7F9210D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use CORS</w:t>
            </w:r>
          </w:p>
        </w:tc>
      </w:tr>
      <w:tr w:rsidR="00E92103" w:rsidRPr="002B228F" w14:paraId="1440A286" w14:textId="77777777" w:rsidTr="00D754CE">
        <w:tc>
          <w:tcPr>
            <w:tcW w:w="2656" w:type="dxa"/>
          </w:tcPr>
          <w:p w14:paraId="2FD07E2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DeveloperExceptionPage</w:t>
            </w:r>
            <w:proofErr w:type="spellEnd"/>
          </w:p>
        </w:tc>
        <w:tc>
          <w:tcPr>
            <w:tcW w:w="3058" w:type="dxa"/>
          </w:tcPr>
          <w:p w14:paraId="6C858CD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Generates error information page for Development environment</w:t>
            </w:r>
          </w:p>
        </w:tc>
        <w:tc>
          <w:tcPr>
            <w:tcW w:w="3862" w:type="dxa"/>
          </w:tcPr>
          <w:p w14:paraId="5A79F88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generate errors</w:t>
            </w:r>
          </w:p>
        </w:tc>
      </w:tr>
      <w:tr w:rsidR="00E92103" w:rsidRPr="002B228F" w14:paraId="5E70B287" w14:textId="77777777" w:rsidTr="00D754CE">
        <w:tc>
          <w:tcPr>
            <w:tcW w:w="2656" w:type="dxa"/>
          </w:tcPr>
          <w:p w14:paraId="0EA7A0B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Diagnostics</w:t>
            </w:r>
          </w:p>
        </w:tc>
        <w:tc>
          <w:tcPr>
            <w:tcW w:w="3058" w:type="dxa"/>
          </w:tcPr>
          <w:p w14:paraId="4FCE0CA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exception handling, status code pages, and default web pages</w:t>
            </w:r>
          </w:p>
        </w:tc>
        <w:tc>
          <w:tcPr>
            <w:tcW w:w="3862" w:type="dxa"/>
          </w:tcPr>
          <w:p w14:paraId="2EC88A5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generate errors</w:t>
            </w:r>
          </w:p>
        </w:tc>
      </w:tr>
      <w:tr w:rsidR="00E92103" w:rsidRPr="002B228F" w14:paraId="3290FD26" w14:textId="77777777" w:rsidTr="00D754CE">
        <w:tc>
          <w:tcPr>
            <w:tcW w:w="2656" w:type="dxa"/>
          </w:tcPr>
          <w:p w14:paraId="247DCD5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Forwarded Headers</w:t>
            </w:r>
          </w:p>
        </w:tc>
        <w:tc>
          <w:tcPr>
            <w:tcW w:w="3058" w:type="dxa"/>
          </w:tcPr>
          <w:p w14:paraId="093B7CD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Forwards proxied headers onto the current request</w:t>
            </w:r>
          </w:p>
        </w:tc>
        <w:tc>
          <w:tcPr>
            <w:tcW w:w="3862" w:type="dxa"/>
          </w:tcPr>
          <w:p w14:paraId="4A301B3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consume the updated fields</w:t>
            </w:r>
          </w:p>
        </w:tc>
      </w:tr>
      <w:tr w:rsidR="00E92103" w:rsidRPr="002B228F" w14:paraId="5FFCD1F9" w14:textId="77777777" w:rsidTr="00D754CE">
        <w:tc>
          <w:tcPr>
            <w:tcW w:w="2656" w:type="dxa"/>
          </w:tcPr>
          <w:p w14:paraId="7F4C716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Health Check</w:t>
            </w:r>
          </w:p>
        </w:tc>
        <w:tc>
          <w:tcPr>
            <w:tcW w:w="3058" w:type="dxa"/>
          </w:tcPr>
          <w:p w14:paraId="32A8152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Checks</w:t>
            </w:r>
            <w:proofErr w:type="gram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 the health of an app and its dependencies</w:t>
            </w:r>
          </w:p>
        </w:tc>
        <w:tc>
          <w:tcPr>
            <w:tcW w:w="3862" w:type="dxa"/>
          </w:tcPr>
          <w:p w14:paraId="75412A3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Terminal if a request matches a health check endpoint</w:t>
            </w:r>
          </w:p>
        </w:tc>
      </w:tr>
      <w:tr w:rsidR="00E92103" w:rsidRPr="002B228F" w14:paraId="56118D06" w14:textId="77777777" w:rsidTr="00D754CE">
        <w:tc>
          <w:tcPr>
            <w:tcW w:w="2656" w:type="dxa"/>
          </w:tcPr>
          <w:p w14:paraId="0110299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Header Propagation</w:t>
            </w:r>
          </w:p>
        </w:tc>
        <w:tc>
          <w:tcPr>
            <w:tcW w:w="3058" w:type="dxa"/>
          </w:tcPr>
          <w:p w14:paraId="6417F0B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Propagates HTTP headers from incoming request to outgoing HTTP Client requests</w:t>
            </w:r>
          </w:p>
        </w:tc>
        <w:tc>
          <w:tcPr>
            <w:tcW w:w="3862" w:type="dxa"/>
          </w:tcPr>
          <w:p w14:paraId="057AE0D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92103" w:rsidRPr="002B228F" w14:paraId="3A86F335" w14:textId="77777777" w:rsidTr="00D754CE">
        <w:tc>
          <w:tcPr>
            <w:tcW w:w="2656" w:type="dxa"/>
          </w:tcPr>
          <w:p w14:paraId="7A5BF9F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HTTP Logging</w:t>
            </w:r>
          </w:p>
        </w:tc>
        <w:tc>
          <w:tcPr>
            <w:tcW w:w="3058" w:type="dxa"/>
          </w:tcPr>
          <w:p w14:paraId="359264C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Logs HTTP Requests and Responses</w:t>
            </w:r>
          </w:p>
        </w:tc>
        <w:tc>
          <w:tcPr>
            <w:tcW w:w="3862" w:type="dxa"/>
          </w:tcPr>
          <w:p w14:paraId="4C32237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At the beginning of the middleware pipeline</w:t>
            </w:r>
          </w:p>
        </w:tc>
      </w:tr>
      <w:tr w:rsidR="00E92103" w:rsidRPr="002B228F" w14:paraId="2D0630B9" w14:textId="77777777" w:rsidTr="00D754CE">
        <w:tc>
          <w:tcPr>
            <w:tcW w:w="2656" w:type="dxa"/>
          </w:tcPr>
          <w:p w14:paraId="662CF87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HTTP Method Override</w:t>
            </w:r>
          </w:p>
        </w:tc>
        <w:tc>
          <w:tcPr>
            <w:tcW w:w="3058" w:type="dxa"/>
          </w:tcPr>
          <w:p w14:paraId="6644E09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Allows an incoming POST request to override the method</w:t>
            </w:r>
          </w:p>
        </w:tc>
        <w:tc>
          <w:tcPr>
            <w:tcW w:w="3862" w:type="dxa"/>
          </w:tcPr>
          <w:p w14:paraId="7B6A031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consume the updated method</w:t>
            </w:r>
          </w:p>
        </w:tc>
      </w:tr>
      <w:tr w:rsidR="00E92103" w:rsidRPr="002B228F" w14:paraId="47DFAE14" w14:textId="77777777" w:rsidTr="00D754CE">
        <w:tc>
          <w:tcPr>
            <w:tcW w:w="2656" w:type="dxa"/>
          </w:tcPr>
          <w:p w14:paraId="6188043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HTTPS Redirection</w:t>
            </w:r>
          </w:p>
        </w:tc>
        <w:tc>
          <w:tcPr>
            <w:tcW w:w="3058" w:type="dxa"/>
          </w:tcPr>
          <w:p w14:paraId="3A17B2F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Redirects all HTTP requests to HTTPS</w:t>
            </w:r>
          </w:p>
        </w:tc>
        <w:tc>
          <w:tcPr>
            <w:tcW w:w="3862" w:type="dxa"/>
          </w:tcPr>
          <w:p w14:paraId="3A396B8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consume the URL</w:t>
            </w:r>
          </w:p>
        </w:tc>
      </w:tr>
      <w:tr w:rsidR="00E92103" w:rsidRPr="002B228F" w14:paraId="7609AFE6" w14:textId="77777777" w:rsidTr="00D754CE">
        <w:tc>
          <w:tcPr>
            <w:tcW w:w="2656" w:type="dxa"/>
          </w:tcPr>
          <w:p w14:paraId="6B26156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HSTS</w:t>
            </w:r>
          </w:p>
        </w:tc>
        <w:tc>
          <w:tcPr>
            <w:tcW w:w="3058" w:type="dxa"/>
          </w:tcPr>
          <w:p w14:paraId="2F0FC59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Adds HTTP Strict Transport Security header</w:t>
            </w:r>
          </w:p>
        </w:tc>
        <w:tc>
          <w:tcPr>
            <w:tcW w:w="3862" w:type="dxa"/>
          </w:tcPr>
          <w:p w14:paraId="0B1D170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responses are sent, after URL-modifying components</w:t>
            </w:r>
          </w:p>
        </w:tc>
      </w:tr>
      <w:tr w:rsidR="00E92103" w:rsidRPr="002B228F" w14:paraId="63734CBC" w14:textId="77777777" w:rsidTr="00D754CE">
        <w:tc>
          <w:tcPr>
            <w:tcW w:w="2656" w:type="dxa"/>
          </w:tcPr>
          <w:p w14:paraId="6CADFF8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MVC</w:t>
            </w:r>
          </w:p>
        </w:tc>
        <w:tc>
          <w:tcPr>
            <w:tcW w:w="3058" w:type="dxa"/>
          </w:tcPr>
          <w:p w14:paraId="6A30599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Processes requests with MVC/Razor Pages</w:t>
            </w:r>
          </w:p>
        </w:tc>
        <w:tc>
          <w:tcPr>
            <w:tcW w:w="3862" w:type="dxa"/>
          </w:tcPr>
          <w:p w14:paraId="5BEB0D8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Terminal if a request matches a route</w:t>
            </w:r>
          </w:p>
        </w:tc>
      </w:tr>
      <w:tr w:rsidR="00E92103" w:rsidRPr="002B228F" w14:paraId="34D49DFE" w14:textId="77777777" w:rsidTr="00D754CE">
        <w:tc>
          <w:tcPr>
            <w:tcW w:w="2656" w:type="dxa"/>
          </w:tcPr>
          <w:p w14:paraId="5953ADD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Output Caching</w:t>
            </w:r>
          </w:p>
        </w:tc>
        <w:tc>
          <w:tcPr>
            <w:tcW w:w="3058" w:type="dxa"/>
          </w:tcPr>
          <w:p w14:paraId="7A40563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caching responses based on configuration</w:t>
            </w:r>
          </w:p>
        </w:tc>
        <w:tc>
          <w:tcPr>
            <w:tcW w:w="3862" w:type="dxa"/>
          </w:tcPr>
          <w:p w14:paraId="1138384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require caching</w:t>
            </w:r>
          </w:p>
        </w:tc>
      </w:tr>
      <w:tr w:rsidR="00E92103" w:rsidRPr="002B228F" w14:paraId="6D837EA6" w14:textId="77777777" w:rsidTr="00D754CE">
        <w:tc>
          <w:tcPr>
            <w:tcW w:w="2656" w:type="dxa"/>
          </w:tcPr>
          <w:p w14:paraId="5BBDDFB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Response Caching</w:t>
            </w:r>
          </w:p>
        </w:tc>
        <w:tc>
          <w:tcPr>
            <w:tcW w:w="3058" w:type="dxa"/>
          </w:tcPr>
          <w:p w14:paraId="1E3BF2B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caching responses</w:t>
            </w:r>
          </w:p>
        </w:tc>
        <w:tc>
          <w:tcPr>
            <w:tcW w:w="3862" w:type="dxa"/>
          </w:tcPr>
          <w:p w14:paraId="7CDAB5F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require caching</w:t>
            </w:r>
          </w:p>
        </w:tc>
      </w:tr>
      <w:tr w:rsidR="00E92103" w:rsidRPr="002B228F" w14:paraId="32C1D8CC" w14:textId="77777777" w:rsidTr="00D754CE">
        <w:tc>
          <w:tcPr>
            <w:tcW w:w="2656" w:type="dxa"/>
          </w:tcPr>
          <w:p w14:paraId="689E8FE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Request Decompression</w:t>
            </w:r>
          </w:p>
        </w:tc>
        <w:tc>
          <w:tcPr>
            <w:tcW w:w="3058" w:type="dxa"/>
          </w:tcPr>
          <w:p w14:paraId="2602820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decompressing requests</w:t>
            </w:r>
          </w:p>
        </w:tc>
        <w:tc>
          <w:tcPr>
            <w:tcW w:w="3862" w:type="dxa"/>
          </w:tcPr>
          <w:p w14:paraId="494337D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read the request body</w:t>
            </w:r>
          </w:p>
        </w:tc>
      </w:tr>
      <w:tr w:rsidR="00E92103" w:rsidRPr="002B228F" w14:paraId="65ECB572" w14:textId="77777777" w:rsidTr="00D754CE">
        <w:tc>
          <w:tcPr>
            <w:tcW w:w="2656" w:type="dxa"/>
          </w:tcPr>
          <w:p w14:paraId="51A6CB9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Response Compression</w:t>
            </w:r>
          </w:p>
        </w:tc>
        <w:tc>
          <w:tcPr>
            <w:tcW w:w="3058" w:type="dxa"/>
          </w:tcPr>
          <w:p w14:paraId="06DD7CF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compressing responses</w:t>
            </w:r>
          </w:p>
        </w:tc>
        <w:tc>
          <w:tcPr>
            <w:tcW w:w="3862" w:type="dxa"/>
          </w:tcPr>
          <w:p w14:paraId="7A107F3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require compression</w:t>
            </w:r>
          </w:p>
        </w:tc>
      </w:tr>
      <w:tr w:rsidR="00E92103" w:rsidRPr="002B228F" w14:paraId="29DEA589" w14:textId="77777777" w:rsidTr="00D754CE">
        <w:tc>
          <w:tcPr>
            <w:tcW w:w="2656" w:type="dxa"/>
          </w:tcPr>
          <w:p w14:paraId="44F9C23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Request Localization</w:t>
            </w:r>
          </w:p>
        </w:tc>
        <w:tc>
          <w:tcPr>
            <w:tcW w:w="3058" w:type="dxa"/>
          </w:tcPr>
          <w:p w14:paraId="3C9D603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localization support</w:t>
            </w:r>
          </w:p>
        </w:tc>
        <w:tc>
          <w:tcPr>
            <w:tcW w:w="3862" w:type="dxa"/>
          </w:tcPr>
          <w:p w14:paraId="7C8232A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localization sensitive components</w:t>
            </w:r>
          </w:p>
        </w:tc>
      </w:tr>
      <w:tr w:rsidR="00E92103" w:rsidRPr="002B228F" w14:paraId="7801CF48" w14:textId="77777777" w:rsidTr="00D754CE">
        <w:tc>
          <w:tcPr>
            <w:tcW w:w="2656" w:type="dxa"/>
          </w:tcPr>
          <w:p w14:paraId="5D81435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Request Timeouts</w:t>
            </w:r>
          </w:p>
        </w:tc>
        <w:tc>
          <w:tcPr>
            <w:tcW w:w="3058" w:type="dxa"/>
          </w:tcPr>
          <w:p w14:paraId="430096B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Configures request timeouts (global and per endpoint)</w:t>
            </w:r>
          </w:p>
        </w:tc>
        <w:tc>
          <w:tcPr>
            <w:tcW w:w="3862" w:type="dxa"/>
          </w:tcPr>
          <w:p w14:paraId="08A333A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After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UseExceptionHandler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UseDeveloperExceptionPage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, and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UseRouting</w:t>
            </w:r>
            <w:proofErr w:type="spellEnd"/>
          </w:p>
        </w:tc>
      </w:tr>
      <w:tr w:rsidR="00E92103" w:rsidRPr="002B228F" w14:paraId="55D595BA" w14:textId="77777777" w:rsidTr="00D754CE">
        <w:tc>
          <w:tcPr>
            <w:tcW w:w="2656" w:type="dxa"/>
          </w:tcPr>
          <w:p w14:paraId="7879E4C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Endpoint Routing</w:t>
            </w:r>
          </w:p>
        </w:tc>
        <w:tc>
          <w:tcPr>
            <w:tcW w:w="3058" w:type="dxa"/>
          </w:tcPr>
          <w:p w14:paraId="774AAE9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Defines and constrains request routes</w:t>
            </w:r>
          </w:p>
        </w:tc>
        <w:tc>
          <w:tcPr>
            <w:tcW w:w="3862" w:type="dxa"/>
          </w:tcPr>
          <w:p w14:paraId="071899E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Terminal for matching routes</w:t>
            </w:r>
          </w:p>
        </w:tc>
      </w:tr>
      <w:tr w:rsidR="00E92103" w:rsidRPr="002B228F" w14:paraId="692A8579" w14:textId="77777777" w:rsidTr="00D754CE">
        <w:tc>
          <w:tcPr>
            <w:tcW w:w="2656" w:type="dxa"/>
          </w:tcPr>
          <w:p w14:paraId="7DDDD3B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SPA</w:t>
            </w:r>
          </w:p>
        </w:tc>
        <w:tc>
          <w:tcPr>
            <w:tcW w:w="3058" w:type="dxa"/>
          </w:tcPr>
          <w:p w14:paraId="4210EB5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Handles requests by returning default page for Single Page Applications</w:t>
            </w:r>
          </w:p>
        </w:tc>
        <w:tc>
          <w:tcPr>
            <w:tcW w:w="3862" w:type="dxa"/>
          </w:tcPr>
          <w:p w14:paraId="1E20BE2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Late in the chain</w:t>
            </w:r>
          </w:p>
        </w:tc>
      </w:tr>
      <w:tr w:rsidR="00E92103" w:rsidRPr="002B228F" w14:paraId="58FCA3C5" w14:textId="77777777" w:rsidTr="00D754CE">
        <w:tc>
          <w:tcPr>
            <w:tcW w:w="2656" w:type="dxa"/>
          </w:tcPr>
          <w:p w14:paraId="1F4F677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Session</w:t>
            </w:r>
          </w:p>
        </w:tc>
        <w:tc>
          <w:tcPr>
            <w:tcW w:w="3058" w:type="dxa"/>
          </w:tcPr>
          <w:p w14:paraId="444151B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managing user sessions</w:t>
            </w:r>
          </w:p>
        </w:tc>
        <w:tc>
          <w:tcPr>
            <w:tcW w:w="3862" w:type="dxa"/>
          </w:tcPr>
          <w:p w14:paraId="18E9B62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require Session</w:t>
            </w:r>
          </w:p>
        </w:tc>
      </w:tr>
      <w:tr w:rsidR="00E92103" w:rsidRPr="002B228F" w14:paraId="57F6A681" w14:textId="77777777" w:rsidTr="00D754CE">
        <w:tc>
          <w:tcPr>
            <w:tcW w:w="2656" w:type="dxa"/>
          </w:tcPr>
          <w:p w14:paraId="6F23949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Static Files</w:t>
            </w:r>
          </w:p>
        </w:tc>
        <w:tc>
          <w:tcPr>
            <w:tcW w:w="3058" w:type="dxa"/>
          </w:tcPr>
          <w:p w14:paraId="4308E88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serving static files and directory browsing</w:t>
            </w:r>
          </w:p>
        </w:tc>
        <w:tc>
          <w:tcPr>
            <w:tcW w:w="3862" w:type="dxa"/>
          </w:tcPr>
          <w:p w14:paraId="47CE7F4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Terminal if a request matches a file</w:t>
            </w:r>
          </w:p>
        </w:tc>
      </w:tr>
      <w:tr w:rsidR="00E92103" w:rsidRPr="002B228F" w14:paraId="5699EB98" w14:textId="77777777" w:rsidTr="00D754CE">
        <w:tc>
          <w:tcPr>
            <w:tcW w:w="2656" w:type="dxa"/>
          </w:tcPr>
          <w:p w14:paraId="2C5E948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URL Rewrite</w:t>
            </w:r>
          </w:p>
        </w:tc>
        <w:tc>
          <w:tcPr>
            <w:tcW w:w="3058" w:type="dxa"/>
          </w:tcPr>
          <w:p w14:paraId="4374EDF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support for rewriting URLs and redirecting requests</w:t>
            </w:r>
          </w:p>
        </w:tc>
        <w:tc>
          <w:tcPr>
            <w:tcW w:w="3862" w:type="dxa"/>
          </w:tcPr>
          <w:p w14:paraId="77D8E36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consume the URL</w:t>
            </w:r>
          </w:p>
        </w:tc>
      </w:tr>
      <w:tr w:rsidR="00E92103" w:rsidRPr="002B228F" w14:paraId="183D6220" w14:textId="77777777" w:rsidTr="00D754CE">
        <w:tc>
          <w:tcPr>
            <w:tcW w:w="2656" w:type="dxa"/>
          </w:tcPr>
          <w:p w14:paraId="69F0112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W3CLogging</w:t>
            </w:r>
          </w:p>
        </w:tc>
        <w:tc>
          <w:tcPr>
            <w:tcW w:w="3058" w:type="dxa"/>
          </w:tcPr>
          <w:p w14:paraId="39CE73A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Generates server access logs in W3C Extended Log File Format</w:t>
            </w:r>
          </w:p>
        </w:tc>
        <w:tc>
          <w:tcPr>
            <w:tcW w:w="3862" w:type="dxa"/>
          </w:tcPr>
          <w:p w14:paraId="4036FAB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At the beginning of the middleware pipeline</w:t>
            </w:r>
          </w:p>
        </w:tc>
      </w:tr>
      <w:tr w:rsidR="00E92103" w:rsidRPr="002B228F" w14:paraId="631AD21A" w14:textId="77777777" w:rsidTr="00D754CE">
        <w:tc>
          <w:tcPr>
            <w:tcW w:w="2656" w:type="dxa"/>
          </w:tcPr>
          <w:p w14:paraId="05EA341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WebSockets</w:t>
            </w:r>
            <w:proofErr w:type="spellEnd"/>
          </w:p>
        </w:tc>
        <w:tc>
          <w:tcPr>
            <w:tcW w:w="3058" w:type="dxa"/>
          </w:tcPr>
          <w:p w14:paraId="04DC9D9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Enables the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WebSockets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 protocol</w:t>
            </w:r>
          </w:p>
        </w:tc>
        <w:tc>
          <w:tcPr>
            <w:tcW w:w="3862" w:type="dxa"/>
          </w:tcPr>
          <w:p w14:paraId="1E955CE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components that accept WebSocket requests</w:t>
            </w:r>
          </w:p>
        </w:tc>
      </w:tr>
    </w:tbl>
    <w:p w14:paraId="16FB1FC4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2" w:name="bookmark=id.3rdcrjn" w:colFirst="0" w:colLast="0"/>
      <w:bookmarkEnd w:id="12"/>
      <w:r w:rsidRPr="002B228F">
        <w:rPr>
          <w:rFonts w:ascii="Times New Roman" w:eastAsia="Times New Roman" w:hAnsi="Times New Roman" w:cs="Times New Roman"/>
        </w:rPr>
        <w:t>Order of Middleware</w:t>
      </w:r>
    </w:p>
    <w:p w14:paraId="3AFE6065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The order in which middleware components are added in the 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Configure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method of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Startup.cs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defines the sequence in which they process requests and responses:</w:t>
      </w:r>
    </w:p>
    <w:p w14:paraId="4BC4D364" w14:textId="77777777" w:rsidR="00E92103" w:rsidRPr="002B228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Middleware added first processes the request first and the response last</w:t>
      </w:r>
    </w:p>
    <w:p w14:paraId="58EE6EDB" w14:textId="77777777" w:rsidR="00E92103" w:rsidRPr="002B228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Middleware added last processes, the request last and the response first</w:t>
      </w:r>
    </w:p>
    <w:p w14:paraId="4E1FA4F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</w:p>
    <w:p w14:paraId="2F099185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BAF34D7" wp14:editId="0B8B03A9">
            <wp:extent cx="5943600" cy="3270250"/>
            <wp:effectExtent l="0" t="0" r="0" b="0"/>
            <wp:docPr id="2054732374" name="image1.png" descr="A diagram of a custom softw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diagram of a custom software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06EB7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It’s critical to arrange middleware in the correct order to ensure proper functioning of the application.</w:t>
      </w:r>
    </w:p>
    <w:p w14:paraId="00441C54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3" w:name="bookmark=id.26in1rg" w:colFirst="0" w:colLast="0"/>
      <w:bookmarkEnd w:id="13"/>
      <w:r w:rsidRPr="002B228F">
        <w:rPr>
          <w:rFonts w:ascii="Times New Roman" w:eastAsia="Times New Roman" w:hAnsi="Times New Roman" w:cs="Times New Roman"/>
        </w:rPr>
        <w:lastRenderedPageBreak/>
        <w:t>Short Circuit in Middleware</w:t>
      </w:r>
    </w:p>
    <w:p w14:paraId="4FFF7EAF" w14:textId="77777777" w:rsidR="00E92103" w:rsidRPr="002B228F" w:rsidRDefault="00000000">
      <w:pPr>
        <w:numPr>
          <w:ilvl w:val="0"/>
          <w:numId w:val="25"/>
        </w:numPr>
        <w:spacing w:before="240"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Definition</w:t>
      </w:r>
      <w:r w:rsidRPr="002B228F">
        <w:rPr>
          <w:rFonts w:ascii="Times New Roman" w:eastAsia="Times New Roman" w:hAnsi="Times New Roman" w:cs="Times New Roman"/>
        </w:rPr>
        <w:t xml:space="preserve">: A middleware component can </w:t>
      </w:r>
      <w:r w:rsidRPr="002B228F">
        <w:rPr>
          <w:rFonts w:ascii="Times New Roman" w:eastAsia="Times New Roman" w:hAnsi="Times New Roman" w:cs="Times New Roman"/>
          <w:b/>
        </w:rPr>
        <w:t>stop</w:t>
      </w:r>
      <w:r w:rsidRPr="002B228F">
        <w:rPr>
          <w:rFonts w:ascii="Times New Roman" w:eastAsia="Times New Roman" w:hAnsi="Times New Roman" w:cs="Times New Roman"/>
        </w:rPr>
        <w:t xml:space="preserve"> request processing by not calling the next middleware in the pipeline.</w:t>
      </w:r>
    </w:p>
    <w:p w14:paraId="17ABD3F3" w14:textId="77777777" w:rsidR="00E92103" w:rsidRPr="002B228F" w:rsidRDefault="00000000">
      <w:pPr>
        <w:numPr>
          <w:ilvl w:val="0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How It Works</w:t>
      </w:r>
      <w:r w:rsidRPr="002B228F">
        <w:rPr>
          <w:rFonts w:ascii="Times New Roman" w:eastAsia="Times New Roman" w:hAnsi="Times New Roman" w:cs="Times New Roman"/>
        </w:rPr>
        <w:t>:</w:t>
      </w:r>
    </w:p>
    <w:p w14:paraId="35EEC102" w14:textId="77777777" w:rsidR="00E92103" w:rsidRPr="002B228F" w:rsidRDefault="00000000">
      <w:pPr>
        <w:numPr>
          <w:ilvl w:val="1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 xml:space="preserve">It </w:t>
      </w:r>
      <w:r w:rsidRPr="002B228F">
        <w:rPr>
          <w:rFonts w:ascii="Times New Roman" w:eastAsia="Times New Roman" w:hAnsi="Times New Roman" w:cs="Times New Roman"/>
          <w:b/>
        </w:rPr>
        <w:t>does not</w:t>
      </w:r>
      <w:r w:rsidRPr="002B228F">
        <w:rPr>
          <w:rFonts w:ascii="Times New Roman" w:eastAsia="Times New Roman" w:hAnsi="Times New Roman" w:cs="Times New Roman"/>
        </w:rPr>
        <w:t xml:space="preserve"> call the next delegate </w:t>
      </w:r>
      <w:proofErr w:type="gramStart"/>
      <w:r w:rsidRPr="002B228F">
        <w:rPr>
          <w:rFonts w:ascii="Times New Roman" w:eastAsia="Times New Roman" w:hAnsi="Times New Roman" w:cs="Times New Roman"/>
        </w:rPr>
        <w:t>in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the pipeline.</w:t>
      </w:r>
    </w:p>
    <w:p w14:paraId="236F3841" w14:textId="77777777" w:rsidR="00E92103" w:rsidRPr="002B228F" w:rsidRDefault="00000000">
      <w:pPr>
        <w:numPr>
          <w:ilvl w:val="1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 xml:space="preserve">It </w:t>
      </w:r>
      <w:r w:rsidRPr="002B228F">
        <w:rPr>
          <w:rFonts w:ascii="Times New Roman" w:eastAsia="Times New Roman" w:hAnsi="Times New Roman" w:cs="Times New Roman"/>
          <w:b/>
        </w:rPr>
        <w:t>handles the request</w:t>
      </w:r>
      <w:r w:rsidRPr="002B228F">
        <w:rPr>
          <w:rFonts w:ascii="Times New Roman" w:eastAsia="Times New Roman" w:hAnsi="Times New Roman" w:cs="Times New Roman"/>
        </w:rPr>
        <w:t xml:space="preserve"> itself and directly generates a response.</w:t>
      </w:r>
    </w:p>
    <w:p w14:paraId="7CCDD6DF" w14:textId="77777777" w:rsidR="00E92103" w:rsidRPr="002B228F" w:rsidRDefault="00000000">
      <w:pPr>
        <w:numPr>
          <w:ilvl w:val="0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Use Cases</w:t>
      </w:r>
      <w:r w:rsidRPr="002B228F">
        <w:rPr>
          <w:rFonts w:ascii="Times New Roman" w:eastAsia="Times New Roman" w:hAnsi="Times New Roman" w:cs="Times New Roman"/>
        </w:rPr>
        <w:t>:</w:t>
      </w:r>
    </w:p>
    <w:p w14:paraId="7FB9313A" w14:textId="77777777" w:rsidR="00E92103" w:rsidRPr="002B228F" w:rsidRDefault="00000000">
      <w:pPr>
        <w:numPr>
          <w:ilvl w:val="1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Authorization</w:t>
      </w:r>
      <w:r w:rsidRPr="002B228F">
        <w:rPr>
          <w:rFonts w:ascii="Times New Roman" w:eastAsia="Times New Roman" w:hAnsi="Times New Roman" w:cs="Times New Roman"/>
        </w:rPr>
        <w:t>: Blocks unauthorized access before reaching other components.</w:t>
      </w:r>
    </w:p>
    <w:p w14:paraId="7EA286F6" w14:textId="77777777" w:rsidR="00E92103" w:rsidRPr="002B228F" w:rsidRDefault="00000000">
      <w:pPr>
        <w:numPr>
          <w:ilvl w:val="1"/>
          <w:numId w:val="25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Static Files</w:t>
      </w:r>
      <w:r w:rsidRPr="002B228F">
        <w:rPr>
          <w:rFonts w:ascii="Times New Roman" w:eastAsia="Times New Roman" w:hAnsi="Times New Roman" w:cs="Times New Roman"/>
        </w:rPr>
        <w:t>: Serves files (CSS, JS, images) without unnecessary processing.</w:t>
      </w:r>
    </w:p>
    <w:p w14:paraId="3C20862D" w14:textId="77777777" w:rsidR="00E92103" w:rsidRPr="002B228F" w:rsidRDefault="00000000">
      <w:pPr>
        <w:numPr>
          <w:ilvl w:val="1"/>
          <w:numId w:val="25"/>
        </w:numPr>
        <w:spacing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Custom Endpoints</w:t>
      </w:r>
      <w:r w:rsidRPr="002B228F">
        <w:rPr>
          <w:rFonts w:ascii="Times New Roman" w:eastAsia="Times New Roman" w:hAnsi="Times New Roman" w:cs="Times New Roman"/>
        </w:rPr>
        <w:t>: Handles specific requests (e.g., maintenance mode, health checks).</w:t>
      </w:r>
    </w:p>
    <w:p w14:paraId="46C83B1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0A900441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4" w:name="bookmark=id.lnxbz9" w:colFirst="0" w:colLast="0"/>
      <w:bookmarkEnd w:id="14"/>
      <w:r w:rsidRPr="002B228F">
        <w:rPr>
          <w:rFonts w:ascii="Times New Roman" w:eastAsia="Times New Roman" w:hAnsi="Times New Roman" w:cs="Times New Roman"/>
        </w:rPr>
        <w:t>Dependency of Current Middleware on Earlier Middleware</w:t>
      </w:r>
    </w:p>
    <w:p w14:paraId="51FFE0BE" w14:textId="77777777" w:rsidR="00E92103" w:rsidRPr="002B228F" w:rsidRDefault="00000000">
      <w:pPr>
        <w:spacing w:before="240"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 xml:space="preserve">Certain middleware components rely on the correct </w:t>
      </w:r>
      <w:r w:rsidRPr="002B228F">
        <w:rPr>
          <w:rFonts w:ascii="Times New Roman" w:eastAsia="Times New Roman" w:hAnsi="Times New Roman" w:cs="Times New Roman"/>
          <w:b/>
        </w:rPr>
        <w:t>execution order</w:t>
      </w:r>
      <w:r w:rsidRPr="002B228F">
        <w:rPr>
          <w:rFonts w:ascii="Times New Roman" w:eastAsia="Times New Roman" w:hAnsi="Times New Roman" w:cs="Times New Roman"/>
        </w:rPr>
        <w:t xml:space="preserve"> for proper functionality:</w:t>
      </w:r>
    </w:p>
    <w:p w14:paraId="605DBC87" w14:textId="77777777" w:rsidR="00E92103" w:rsidRPr="002B228F" w:rsidRDefault="00000000">
      <w:pPr>
        <w:numPr>
          <w:ilvl w:val="0"/>
          <w:numId w:val="2"/>
        </w:numPr>
        <w:spacing w:before="240" w:after="0"/>
        <w:rPr>
          <w:rFonts w:ascii="Times New Roman" w:eastAsia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1"/>
          <w:id w:val="-1795132335"/>
        </w:sdtPr>
        <w:sdtContent>
          <w:r w:rsidRPr="002B228F">
            <w:rPr>
              <w:rFonts w:ascii="Times New Roman" w:eastAsia="Cardo" w:hAnsi="Times New Roman" w:cs="Times New Roman"/>
              <w:b/>
            </w:rPr>
            <w:t>Routing → Endpoint Middleware</w:t>
          </w:r>
          <w:r w:rsidRPr="002B228F">
            <w:rPr>
              <w:rFonts w:ascii="Times New Roman" w:eastAsia="Cardo" w:hAnsi="Times New Roman" w:cs="Times New Roman"/>
              <w:b/>
            </w:rPr>
            <w:br/>
          </w:r>
        </w:sdtContent>
      </w:sdt>
    </w:p>
    <w:p w14:paraId="07166947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2B228F">
        <w:rPr>
          <w:rFonts w:ascii="Times New Roman" w:eastAsia="Roboto Mono" w:hAnsi="Times New Roman" w:cs="Times New Roman"/>
          <w:color w:val="188038"/>
        </w:rPr>
        <w:t>UseRouting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2B228F">
        <w:rPr>
          <w:rFonts w:ascii="Times New Roman" w:eastAsia="Roboto Mono" w:hAnsi="Times New Roman" w:cs="Times New Roman"/>
          <w:color w:val="188038"/>
        </w:rPr>
        <w:t>)</w:t>
      </w:r>
      <w:r w:rsidRPr="002B228F">
        <w:rPr>
          <w:rFonts w:ascii="Times New Roman" w:eastAsia="Times New Roman" w:hAnsi="Times New Roman" w:cs="Times New Roman"/>
        </w:rPr>
        <w:t xml:space="preserve"> </w:t>
      </w:r>
      <w:r w:rsidRPr="002B228F">
        <w:rPr>
          <w:rFonts w:ascii="Times New Roman" w:eastAsia="Times New Roman" w:hAnsi="Times New Roman" w:cs="Times New Roman"/>
          <w:b/>
        </w:rPr>
        <w:t>must come before</w:t>
      </w:r>
      <w:r w:rsidRPr="002B228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B228F">
        <w:rPr>
          <w:rFonts w:ascii="Times New Roman" w:eastAsia="Roboto Mono" w:hAnsi="Times New Roman" w:cs="Times New Roman"/>
          <w:color w:val="188038"/>
        </w:rPr>
        <w:t>UseEndpoints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()</w:t>
      </w:r>
      <w:r w:rsidRPr="002B228F">
        <w:rPr>
          <w:rFonts w:ascii="Times New Roman" w:eastAsia="Times New Roman" w:hAnsi="Times New Roman" w:cs="Times New Roman"/>
        </w:rPr>
        <w:t>.</w:t>
      </w:r>
    </w:p>
    <w:p w14:paraId="01D1814B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Ensures the request is routed before executing the final endpoint.</w:t>
      </w:r>
    </w:p>
    <w:p w14:paraId="5D59CC12" w14:textId="77777777" w:rsidR="00E92103" w:rsidRPr="002B228F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2"/>
          <w:id w:val="-1627384346"/>
        </w:sdtPr>
        <w:sdtContent>
          <w:r w:rsidRPr="002B228F">
            <w:rPr>
              <w:rFonts w:ascii="Times New Roman" w:eastAsia="Cardo" w:hAnsi="Times New Roman" w:cs="Times New Roman"/>
              <w:b/>
            </w:rPr>
            <w:t>Authentication → Authorization</w:t>
          </w:r>
          <w:r w:rsidRPr="002B228F">
            <w:rPr>
              <w:rFonts w:ascii="Times New Roman" w:eastAsia="Cardo" w:hAnsi="Times New Roman" w:cs="Times New Roman"/>
              <w:b/>
            </w:rPr>
            <w:br/>
          </w:r>
        </w:sdtContent>
      </w:sdt>
    </w:p>
    <w:p w14:paraId="58F6C6BA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2B228F">
        <w:rPr>
          <w:rFonts w:ascii="Times New Roman" w:eastAsia="Roboto Mono" w:hAnsi="Times New Roman" w:cs="Times New Roman"/>
          <w:color w:val="188038"/>
        </w:rPr>
        <w:t>UseAuthentication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2B228F">
        <w:rPr>
          <w:rFonts w:ascii="Times New Roman" w:eastAsia="Roboto Mono" w:hAnsi="Times New Roman" w:cs="Times New Roman"/>
          <w:color w:val="188038"/>
        </w:rPr>
        <w:t>)</w:t>
      </w:r>
      <w:r w:rsidRPr="002B228F">
        <w:rPr>
          <w:rFonts w:ascii="Times New Roman" w:eastAsia="Times New Roman" w:hAnsi="Times New Roman" w:cs="Times New Roman"/>
        </w:rPr>
        <w:t xml:space="preserve"> </w:t>
      </w:r>
      <w:r w:rsidRPr="002B228F">
        <w:rPr>
          <w:rFonts w:ascii="Times New Roman" w:eastAsia="Times New Roman" w:hAnsi="Times New Roman" w:cs="Times New Roman"/>
          <w:b/>
        </w:rPr>
        <w:t xml:space="preserve">must </w:t>
      </w:r>
      <w:proofErr w:type="gramStart"/>
      <w:r w:rsidRPr="002B228F">
        <w:rPr>
          <w:rFonts w:ascii="Times New Roman" w:eastAsia="Times New Roman" w:hAnsi="Times New Roman" w:cs="Times New Roman"/>
          <w:b/>
        </w:rPr>
        <w:t>execute</w:t>
      </w:r>
      <w:proofErr w:type="gramEnd"/>
      <w:r w:rsidRPr="002B228F">
        <w:rPr>
          <w:rFonts w:ascii="Times New Roman" w:eastAsia="Times New Roman" w:hAnsi="Times New Roman" w:cs="Times New Roman"/>
          <w:b/>
        </w:rPr>
        <w:t xml:space="preserve"> before</w:t>
      </w:r>
      <w:r w:rsidRPr="002B228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B228F">
        <w:rPr>
          <w:rFonts w:ascii="Times New Roman" w:eastAsia="Roboto Mono" w:hAnsi="Times New Roman" w:cs="Times New Roman"/>
          <w:color w:val="188038"/>
        </w:rPr>
        <w:t>UseAuthorization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()</w:t>
      </w:r>
      <w:r w:rsidRPr="002B228F">
        <w:rPr>
          <w:rFonts w:ascii="Times New Roman" w:eastAsia="Times New Roman" w:hAnsi="Times New Roman" w:cs="Times New Roman"/>
        </w:rPr>
        <w:t>.</w:t>
      </w:r>
    </w:p>
    <w:p w14:paraId="0E32A58A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gramStart"/>
      <w:r w:rsidRPr="002B228F">
        <w:rPr>
          <w:rFonts w:ascii="Times New Roman" w:eastAsia="Times New Roman" w:hAnsi="Times New Roman" w:cs="Times New Roman"/>
        </w:rPr>
        <w:t>Ensures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users are </w:t>
      </w:r>
      <w:r w:rsidRPr="002B228F">
        <w:rPr>
          <w:rFonts w:ascii="Times New Roman" w:eastAsia="Times New Roman" w:hAnsi="Times New Roman" w:cs="Times New Roman"/>
          <w:b/>
        </w:rPr>
        <w:t>authenticated</w:t>
      </w:r>
      <w:r w:rsidRPr="002B228F">
        <w:rPr>
          <w:rFonts w:ascii="Times New Roman" w:eastAsia="Times New Roman" w:hAnsi="Times New Roman" w:cs="Times New Roman"/>
        </w:rPr>
        <w:t xml:space="preserve"> before checking access permissions.</w:t>
      </w:r>
    </w:p>
    <w:p w14:paraId="48055C0D" w14:textId="77777777" w:rsidR="00E92103" w:rsidRPr="002B228F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3"/>
          <w:id w:val="1883519572"/>
        </w:sdtPr>
        <w:sdtContent>
          <w:r w:rsidRPr="002B228F">
            <w:rPr>
              <w:rFonts w:ascii="Times New Roman" w:eastAsia="Cardo" w:hAnsi="Times New Roman" w:cs="Times New Roman"/>
              <w:b/>
            </w:rPr>
            <w:t>CORS → Response Caching</w:t>
          </w:r>
          <w:r w:rsidRPr="002B228F">
            <w:rPr>
              <w:rFonts w:ascii="Times New Roman" w:eastAsia="Cardo" w:hAnsi="Times New Roman" w:cs="Times New Roman"/>
              <w:b/>
            </w:rPr>
            <w:br/>
          </w:r>
        </w:sdtContent>
      </w:sdt>
    </w:p>
    <w:p w14:paraId="10A92C0D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2B228F">
        <w:rPr>
          <w:rFonts w:ascii="Times New Roman" w:eastAsia="Roboto Mono" w:hAnsi="Times New Roman" w:cs="Times New Roman"/>
          <w:color w:val="188038"/>
        </w:rPr>
        <w:t>UseCors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2B228F">
        <w:rPr>
          <w:rFonts w:ascii="Times New Roman" w:eastAsia="Roboto Mono" w:hAnsi="Times New Roman" w:cs="Times New Roman"/>
          <w:color w:val="188038"/>
        </w:rPr>
        <w:t>)</w:t>
      </w:r>
      <w:r w:rsidRPr="002B228F">
        <w:rPr>
          <w:rFonts w:ascii="Times New Roman" w:eastAsia="Times New Roman" w:hAnsi="Times New Roman" w:cs="Times New Roman"/>
        </w:rPr>
        <w:t xml:space="preserve"> </w:t>
      </w:r>
      <w:r w:rsidRPr="002B228F">
        <w:rPr>
          <w:rFonts w:ascii="Times New Roman" w:eastAsia="Times New Roman" w:hAnsi="Times New Roman" w:cs="Times New Roman"/>
          <w:b/>
        </w:rPr>
        <w:t>must come before</w:t>
      </w:r>
      <w:r w:rsidRPr="002B228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B228F">
        <w:rPr>
          <w:rFonts w:ascii="Times New Roman" w:eastAsia="Roboto Mono" w:hAnsi="Times New Roman" w:cs="Times New Roman"/>
          <w:color w:val="188038"/>
        </w:rPr>
        <w:t>UseResponseCaching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()</w:t>
      </w:r>
      <w:r w:rsidRPr="002B228F">
        <w:rPr>
          <w:rFonts w:ascii="Times New Roman" w:eastAsia="Times New Roman" w:hAnsi="Times New Roman" w:cs="Times New Roman"/>
        </w:rPr>
        <w:t>.</w:t>
      </w:r>
    </w:p>
    <w:p w14:paraId="450BB395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gramStart"/>
      <w:r w:rsidRPr="002B228F">
        <w:rPr>
          <w:rFonts w:ascii="Times New Roman" w:eastAsia="Times New Roman" w:hAnsi="Times New Roman" w:cs="Times New Roman"/>
        </w:rPr>
        <w:t>Prevents cached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responses from violating </w:t>
      </w:r>
      <w:r w:rsidRPr="002B228F">
        <w:rPr>
          <w:rFonts w:ascii="Times New Roman" w:eastAsia="Times New Roman" w:hAnsi="Times New Roman" w:cs="Times New Roman"/>
          <w:b/>
        </w:rPr>
        <w:t>CORS</w:t>
      </w:r>
      <w:r w:rsidRPr="002B228F">
        <w:rPr>
          <w:rFonts w:ascii="Times New Roman" w:eastAsia="Times New Roman" w:hAnsi="Times New Roman" w:cs="Times New Roman"/>
        </w:rPr>
        <w:t xml:space="preserve"> policies.</w:t>
      </w:r>
    </w:p>
    <w:p w14:paraId="6CF53231" w14:textId="77777777" w:rsidR="00E92103" w:rsidRPr="002B228F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4"/>
          <w:id w:val="-132946564"/>
        </w:sdtPr>
        <w:sdtContent>
          <w:r w:rsidRPr="002B228F">
            <w:rPr>
              <w:rFonts w:ascii="Times New Roman" w:eastAsia="Cardo" w:hAnsi="Times New Roman" w:cs="Times New Roman"/>
              <w:b/>
            </w:rPr>
            <w:t>Routing → Output Caching</w:t>
          </w:r>
          <w:r w:rsidRPr="002B228F">
            <w:rPr>
              <w:rFonts w:ascii="Times New Roman" w:eastAsia="Cardo" w:hAnsi="Times New Roman" w:cs="Times New Roman"/>
              <w:b/>
            </w:rPr>
            <w:br/>
          </w:r>
        </w:sdtContent>
      </w:sdt>
    </w:p>
    <w:p w14:paraId="1593848E" w14:textId="77777777" w:rsidR="00E92103" w:rsidRPr="002B228F" w:rsidRDefault="00000000">
      <w:pPr>
        <w:numPr>
          <w:ilvl w:val="1"/>
          <w:numId w:val="2"/>
        </w:numPr>
        <w:spacing w:after="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2B228F">
        <w:rPr>
          <w:rFonts w:ascii="Times New Roman" w:eastAsia="Roboto Mono" w:hAnsi="Times New Roman" w:cs="Times New Roman"/>
          <w:color w:val="188038"/>
        </w:rPr>
        <w:t>UseRouting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</w:t>
      </w:r>
      <w:proofErr w:type="gramEnd"/>
      <w:r w:rsidRPr="002B228F">
        <w:rPr>
          <w:rFonts w:ascii="Times New Roman" w:eastAsia="Roboto Mono" w:hAnsi="Times New Roman" w:cs="Times New Roman"/>
          <w:color w:val="188038"/>
        </w:rPr>
        <w:t>)</w:t>
      </w:r>
      <w:r w:rsidRPr="002B228F">
        <w:rPr>
          <w:rFonts w:ascii="Times New Roman" w:eastAsia="Times New Roman" w:hAnsi="Times New Roman" w:cs="Times New Roman"/>
        </w:rPr>
        <w:t xml:space="preserve"> </w:t>
      </w:r>
      <w:r w:rsidRPr="002B228F">
        <w:rPr>
          <w:rFonts w:ascii="Times New Roman" w:eastAsia="Times New Roman" w:hAnsi="Times New Roman" w:cs="Times New Roman"/>
          <w:b/>
        </w:rPr>
        <w:t>must come before</w:t>
      </w:r>
      <w:r w:rsidRPr="002B228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B228F">
        <w:rPr>
          <w:rFonts w:ascii="Times New Roman" w:eastAsia="Roboto Mono" w:hAnsi="Times New Roman" w:cs="Times New Roman"/>
          <w:color w:val="188038"/>
        </w:rPr>
        <w:t>UseOutputCaching</w:t>
      </w:r>
      <w:proofErr w:type="spellEnd"/>
      <w:r w:rsidRPr="002B228F">
        <w:rPr>
          <w:rFonts w:ascii="Times New Roman" w:eastAsia="Roboto Mono" w:hAnsi="Times New Roman" w:cs="Times New Roman"/>
          <w:color w:val="188038"/>
        </w:rPr>
        <w:t>()</w:t>
      </w:r>
      <w:r w:rsidRPr="002B228F">
        <w:rPr>
          <w:rFonts w:ascii="Times New Roman" w:eastAsia="Times New Roman" w:hAnsi="Times New Roman" w:cs="Times New Roman"/>
        </w:rPr>
        <w:t>.</w:t>
      </w:r>
    </w:p>
    <w:p w14:paraId="5750EDB6" w14:textId="77777777" w:rsidR="00E92103" w:rsidRPr="002B228F" w:rsidRDefault="00000000">
      <w:pPr>
        <w:numPr>
          <w:ilvl w:val="1"/>
          <w:numId w:val="2"/>
        </w:numPr>
        <w:spacing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 xml:space="preserve">Ensures correct request processing before </w:t>
      </w:r>
      <w:proofErr w:type="gramStart"/>
      <w:r w:rsidRPr="002B228F">
        <w:rPr>
          <w:rFonts w:ascii="Times New Roman" w:eastAsia="Times New Roman" w:hAnsi="Times New Roman" w:cs="Times New Roman"/>
        </w:rPr>
        <w:t>caching</w:t>
      </w:r>
      <w:proofErr w:type="gramEnd"/>
      <w:r w:rsidRPr="002B228F">
        <w:rPr>
          <w:rFonts w:ascii="Times New Roman" w:eastAsia="Times New Roman" w:hAnsi="Times New Roman" w:cs="Times New Roman"/>
        </w:rPr>
        <w:t xml:space="preserve"> responses.</w:t>
      </w:r>
    </w:p>
    <w:p w14:paraId="56BC4CD0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10DB9E68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5458C343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6C47C61E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18885281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40D1DE07" w14:textId="77777777" w:rsidR="00E92103" w:rsidRPr="002B228F" w:rsidRDefault="00E92103">
      <w:pPr>
        <w:spacing w:before="240" w:after="240"/>
        <w:rPr>
          <w:rFonts w:ascii="Times New Roman" w:eastAsia="Times New Roman" w:hAnsi="Times New Roman" w:cs="Times New Roman"/>
        </w:rPr>
      </w:pPr>
    </w:p>
    <w:p w14:paraId="4E3F911A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5" w:name="bookmark=id.35nkun2" w:colFirst="0" w:colLast="0"/>
      <w:bookmarkEnd w:id="15"/>
      <w:r w:rsidRPr="002B228F">
        <w:rPr>
          <w:rFonts w:ascii="Times New Roman" w:eastAsia="Times New Roman" w:hAnsi="Times New Roman" w:cs="Times New Roman"/>
        </w:rPr>
        <w:lastRenderedPageBreak/>
        <w:t>Global Exception Handling Using Middleware</w:t>
      </w:r>
    </w:p>
    <w:p w14:paraId="77AE751F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provides built-in middleware for handling exceptions:</w:t>
      </w:r>
    </w:p>
    <w:p w14:paraId="7AD02EE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noProof/>
          <w:color w:val="007020"/>
          <w:sz w:val="22"/>
          <w:szCs w:val="22"/>
        </w:rPr>
        <w:drawing>
          <wp:inline distT="114300" distB="114300" distL="114300" distR="114300" wp14:anchorId="6F181F11" wp14:editId="0B6CC39E">
            <wp:extent cx="5943600" cy="4978400"/>
            <wp:effectExtent l="0" t="0" r="0" b="0"/>
            <wp:docPr id="205473237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5464A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6" w:name="bookmark=id.1ksv4uv" w:colFirst="0" w:colLast="0"/>
      <w:bookmarkEnd w:id="16"/>
      <w:r w:rsidRPr="002B228F">
        <w:rPr>
          <w:rFonts w:ascii="Times New Roman" w:eastAsia="Times New Roman" w:hAnsi="Times New Roman" w:cs="Times New Roman"/>
        </w:rPr>
        <w:t>Middleware Methods</w:t>
      </w:r>
    </w:p>
    <w:p w14:paraId="22865908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provides several methods for building middleware components:</w:t>
      </w:r>
    </w:p>
    <w:tbl>
      <w:tblPr>
        <w:tblStyle w:val="a1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459"/>
        <w:gridCol w:w="8117"/>
      </w:tblGrid>
      <w:tr w:rsidR="00E92103" w:rsidRPr="002B228F" w14:paraId="40A0CDCE" w14:textId="77777777" w:rsidTr="00D7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59" w:type="dxa"/>
            <w:tcBorders>
              <w:bottom w:val="none" w:sz="0" w:space="0" w:color="auto"/>
            </w:tcBorders>
          </w:tcPr>
          <w:p w14:paraId="17123AB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Method</w:t>
            </w:r>
          </w:p>
        </w:tc>
        <w:tc>
          <w:tcPr>
            <w:tcW w:w="8117" w:type="dxa"/>
            <w:tcBorders>
              <w:bottom w:val="none" w:sz="0" w:space="0" w:color="auto"/>
            </w:tcBorders>
          </w:tcPr>
          <w:p w14:paraId="3163117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Description</w:t>
            </w:r>
          </w:p>
        </w:tc>
      </w:tr>
      <w:tr w:rsidR="00E92103" w:rsidRPr="002B228F" w14:paraId="4FDC8CB9" w14:textId="77777777" w:rsidTr="00D754CE">
        <w:tc>
          <w:tcPr>
            <w:tcW w:w="1459" w:type="dxa"/>
          </w:tcPr>
          <w:p w14:paraId="740422B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Run(</w:t>
            </w:r>
            <w:proofErr w:type="gramEnd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8117" w:type="dxa"/>
          </w:tcPr>
          <w:p w14:paraId="5DB3A56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Adds a terminal middleware that doesn’t call the next middleware</w:t>
            </w:r>
          </w:p>
        </w:tc>
      </w:tr>
      <w:tr w:rsidR="00E92103" w:rsidRPr="002B228F" w14:paraId="788501FC" w14:textId="77777777" w:rsidTr="00D754CE">
        <w:tc>
          <w:tcPr>
            <w:tcW w:w="1459" w:type="dxa"/>
          </w:tcPr>
          <w:p w14:paraId="5B0F732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Use(</w:t>
            </w:r>
            <w:proofErr w:type="gramEnd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8117" w:type="dxa"/>
          </w:tcPr>
          <w:p w14:paraId="7AC209E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Adds a middleware that can process the request and optionally call the next middleware</w:t>
            </w:r>
          </w:p>
          <w:p w14:paraId="01035949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</w:tc>
      </w:tr>
      <w:tr w:rsidR="00E92103" w:rsidRPr="002B228F" w14:paraId="4EFA94FF" w14:textId="77777777" w:rsidTr="00D754CE">
        <w:tc>
          <w:tcPr>
            <w:tcW w:w="1459" w:type="dxa"/>
          </w:tcPr>
          <w:p w14:paraId="21AA10C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Next</w:t>
            </w:r>
          </w:p>
        </w:tc>
        <w:tc>
          <w:tcPr>
            <w:tcW w:w="8117" w:type="dxa"/>
          </w:tcPr>
          <w:p w14:paraId="1452FE8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 delegate that represents the next middleware in the pipeline</w:t>
            </w:r>
          </w:p>
        </w:tc>
      </w:tr>
      <w:tr w:rsidR="00E92103" w:rsidRPr="002B228F" w14:paraId="5373B431" w14:textId="77777777" w:rsidTr="00D754CE">
        <w:tc>
          <w:tcPr>
            <w:tcW w:w="1459" w:type="dxa"/>
          </w:tcPr>
          <w:p w14:paraId="7E32D75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Map</w:t>
            </w: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 methods</w:t>
            </w:r>
          </w:p>
        </w:tc>
        <w:tc>
          <w:tcPr>
            <w:tcW w:w="8117" w:type="dxa"/>
          </w:tcPr>
          <w:p w14:paraId="7F7B591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Used to branch the middleware pipeline based on the request path</w:t>
            </w:r>
          </w:p>
          <w:p w14:paraId="3A152A82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590C99C3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8D49A4A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7" w:name="bookmark=id.44sinio" w:colFirst="0" w:colLast="0"/>
      <w:bookmarkEnd w:id="17"/>
      <w:r w:rsidRPr="002B228F">
        <w:rPr>
          <w:rFonts w:ascii="Times New Roman" w:eastAsia="Times New Roman" w:hAnsi="Times New Roman" w:cs="Times New Roman"/>
        </w:rPr>
        <w:lastRenderedPageBreak/>
        <w:t>Routing</w:t>
      </w:r>
    </w:p>
    <w:p w14:paraId="2F2FBE3C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Routing is the process of matching HTTP requests to endpoint handlers.</w:t>
      </w:r>
    </w:p>
    <w:p w14:paraId="55A1C3DC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8" w:name="bookmark=id.2jxsxqh" w:colFirst="0" w:colLast="0"/>
      <w:bookmarkEnd w:id="18"/>
      <w:r w:rsidRPr="002B228F">
        <w:rPr>
          <w:rFonts w:ascii="Times New Roman" w:eastAsia="Times New Roman" w:hAnsi="Times New Roman" w:cs="Times New Roman"/>
        </w:rPr>
        <w:t>Middleware Used for Routing</w:t>
      </w:r>
    </w:p>
    <w:p w14:paraId="39E3B460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ASP.NET Core 5 uses the following middleware for routing: -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UseRouting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(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: Adds route matching to the middleware pipeline -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UseEndpoints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()</w:t>
      </w:r>
      <w:r w:rsidRPr="002B228F">
        <w:rPr>
          <w:rFonts w:ascii="Times New Roman" w:eastAsia="Times New Roman" w:hAnsi="Times New Roman" w:cs="Times New Roman"/>
          <w:color w:val="000000"/>
        </w:rPr>
        <w:t>: Adds endpoint execution to the middleware pipeline</w:t>
      </w:r>
    </w:p>
    <w:p w14:paraId="6F8B9E77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19" w:name="bookmark=id.z337ya" w:colFirst="0" w:colLast="0"/>
      <w:bookmarkEnd w:id="19"/>
      <w:r w:rsidRPr="002B228F">
        <w:rPr>
          <w:rFonts w:ascii="Times New Roman" w:eastAsia="Times New Roman" w:hAnsi="Times New Roman" w:cs="Times New Roman"/>
        </w:rPr>
        <w:t>Types of Routing</w:t>
      </w:r>
    </w:p>
    <w:p w14:paraId="5A4B2208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supports two primary types of routing:</w:t>
      </w:r>
    </w:p>
    <w:p w14:paraId="0F656ED7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20" w:name="bookmark=id.3j2qqm3" w:colFirst="0" w:colLast="0"/>
      <w:bookmarkEnd w:id="20"/>
      <w:r w:rsidRPr="002B228F">
        <w:rPr>
          <w:rFonts w:ascii="Times New Roman" w:eastAsia="Times New Roman" w:hAnsi="Times New Roman" w:cs="Times New Roman"/>
        </w:rPr>
        <w:t>1. Conventional-based Routing</w:t>
      </w:r>
    </w:p>
    <w:p w14:paraId="4159F117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Defined centrally, typically in the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Startup.Configure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method:</w:t>
      </w:r>
    </w:p>
    <w:p w14:paraId="3282E808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app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UseEndpoints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endpoints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=&gt;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endpoints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MapControllerRoute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name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"default"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pattern</w:t>
      </w:r>
      <w:proofErr w:type="gramStart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"{</w:t>
      </w:r>
      <w:proofErr w:type="gramEnd"/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controller=Home}/{action=Index}/{id?}"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});</w:t>
      </w:r>
    </w:p>
    <w:p w14:paraId="630C4B3A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21" w:name="bookmark=id.1y810tw" w:colFirst="0" w:colLast="0"/>
      <w:bookmarkEnd w:id="21"/>
      <w:r w:rsidRPr="002B228F">
        <w:rPr>
          <w:rFonts w:ascii="Times New Roman" w:eastAsia="Times New Roman" w:hAnsi="Times New Roman" w:cs="Times New Roman"/>
        </w:rPr>
        <w:t>2. Attribute-based Routing</w:t>
      </w:r>
    </w:p>
    <w:p w14:paraId="69AEE57B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Defined using attributes directly on controllers and actions:</w:t>
      </w:r>
    </w:p>
    <w:p w14:paraId="75A691B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[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Route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</w:t>
      </w:r>
      <w:proofErr w:type="spellStart"/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api</w:t>
      </w:r>
      <w:proofErr w:type="spellEnd"/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/[controller]"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)]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ControllerBase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[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HttpGet</w:t>
      </w:r>
      <w:proofErr w:type="spellEnd"/>
      <w:proofErr w:type="gramStart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"{</w:t>
      </w:r>
      <w:proofErr w:type="gramEnd"/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id}"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)]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IActionResult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GetProduct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int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id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// Action implementation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1231519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09137FD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4C1C5C9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7718952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051F990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283F0FB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164BB036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70B3C654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22" w:name="bookmark=id.4i7ojhp" w:colFirst="0" w:colLast="0"/>
      <w:bookmarkEnd w:id="22"/>
      <w:r w:rsidRPr="002B228F">
        <w:rPr>
          <w:rFonts w:ascii="Times New Roman" w:eastAsia="Times New Roman" w:hAnsi="Times New Roman" w:cs="Times New Roman"/>
        </w:rPr>
        <w:lastRenderedPageBreak/>
        <w:t>Filters</w:t>
      </w:r>
    </w:p>
    <w:p w14:paraId="3BCC85FE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Filters allow code to run before or after specific stages in the request processing pipeline.</w:t>
      </w:r>
    </w:p>
    <w:p w14:paraId="303D3651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3" w:name="bookmark=id.2xcytpi" w:colFirst="0" w:colLast="0"/>
      <w:bookmarkEnd w:id="23"/>
      <w:r w:rsidRPr="002B228F">
        <w:rPr>
          <w:rFonts w:ascii="Times New Roman" w:eastAsia="Times New Roman" w:hAnsi="Times New Roman" w:cs="Times New Roman"/>
        </w:rPr>
        <w:t>Filter Pipeline</w:t>
      </w:r>
    </w:p>
    <w:p w14:paraId="3759A17C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The filter pipeline runs after ASP.NET Core selects an action to execute but before the action executes.</w:t>
      </w:r>
    </w:p>
    <w:p w14:paraId="0494E6A5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4" w:name="bookmark=id.1ci93xb" w:colFirst="0" w:colLast="0"/>
      <w:bookmarkEnd w:id="24"/>
      <w:r w:rsidRPr="002B228F">
        <w:rPr>
          <w:rFonts w:ascii="Times New Roman" w:eastAsia="Times New Roman" w:hAnsi="Times New Roman" w:cs="Times New Roman"/>
        </w:rPr>
        <w:t>Difference Between Middleware and Filters</w:t>
      </w:r>
    </w:p>
    <w:tbl>
      <w:tblPr>
        <w:tblStyle w:val="a2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563"/>
        <w:gridCol w:w="3814"/>
        <w:gridCol w:w="4199"/>
      </w:tblGrid>
      <w:tr w:rsidR="00E92103" w:rsidRPr="002B228F" w14:paraId="2EB65432" w14:textId="77777777" w:rsidTr="00E921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63" w:type="dxa"/>
          </w:tcPr>
          <w:p w14:paraId="5F60FE3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Aspect</w:t>
            </w:r>
          </w:p>
        </w:tc>
        <w:tc>
          <w:tcPr>
            <w:tcW w:w="3814" w:type="dxa"/>
          </w:tcPr>
          <w:p w14:paraId="270464C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Middleware</w:t>
            </w:r>
          </w:p>
        </w:tc>
        <w:tc>
          <w:tcPr>
            <w:tcW w:w="4199" w:type="dxa"/>
          </w:tcPr>
          <w:p w14:paraId="6E9A40D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Filters</w:t>
            </w:r>
          </w:p>
        </w:tc>
      </w:tr>
      <w:tr w:rsidR="00E92103" w:rsidRPr="002B228F" w14:paraId="4F8B208A" w14:textId="77777777" w:rsidTr="00E92103">
        <w:tc>
          <w:tcPr>
            <w:tcW w:w="1563" w:type="dxa"/>
          </w:tcPr>
          <w:p w14:paraId="23C8BEC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Scope</w:t>
            </w:r>
          </w:p>
        </w:tc>
        <w:tc>
          <w:tcPr>
            <w:tcW w:w="3814" w:type="dxa"/>
          </w:tcPr>
          <w:p w14:paraId="674BD67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Global to the application</w:t>
            </w:r>
          </w:p>
        </w:tc>
        <w:tc>
          <w:tcPr>
            <w:tcW w:w="4199" w:type="dxa"/>
          </w:tcPr>
          <w:p w14:paraId="636FB54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Scoped to controllers or actions</w:t>
            </w:r>
          </w:p>
        </w:tc>
      </w:tr>
      <w:tr w:rsidR="00E92103" w:rsidRPr="002B228F" w14:paraId="14ED188E" w14:textId="77777777" w:rsidTr="00E92103">
        <w:tc>
          <w:tcPr>
            <w:tcW w:w="1563" w:type="dxa"/>
          </w:tcPr>
          <w:p w14:paraId="276C389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Execution</w:t>
            </w:r>
          </w:p>
        </w:tc>
        <w:tc>
          <w:tcPr>
            <w:tcW w:w="3814" w:type="dxa"/>
          </w:tcPr>
          <w:p w14:paraId="7DC4706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Before and after all controller processing</w:t>
            </w:r>
          </w:p>
        </w:tc>
        <w:tc>
          <w:tcPr>
            <w:tcW w:w="4199" w:type="dxa"/>
          </w:tcPr>
          <w:p w14:paraId="7419981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Within the MVC action invocation pipeline</w:t>
            </w:r>
          </w:p>
        </w:tc>
      </w:tr>
      <w:tr w:rsidR="00E92103" w:rsidRPr="002B228F" w14:paraId="752A6854" w14:textId="77777777" w:rsidTr="00E92103">
        <w:tc>
          <w:tcPr>
            <w:tcW w:w="1563" w:type="dxa"/>
          </w:tcPr>
          <w:p w14:paraId="66D3C3D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Configuration</w:t>
            </w:r>
          </w:p>
        </w:tc>
        <w:tc>
          <w:tcPr>
            <w:tcW w:w="3814" w:type="dxa"/>
          </w:tcPr>
          <w:p w14:paraId="650D218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Configured in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Startup.Configure</w:t>
            </w:r>
            <w:proofErr w:type="spellEnd"/>
          </w:p>
        </w:tc>
        <w:tc>
          <w:tcPr>
            <w:tcW w:w="4199" w:type="dxa"/>
          </w:tcPr>
          <w:p w14:paraId="43CB9BF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Applied using attributes or registered globally</w:t>
            </w:r>
          </w:p>
        </w:tc>
      </w:tr>
      <w:tr w:rsidR="00E92103" w:rsidRPr="002B228F" w14:paraId="51906641" w14:textId="77777777" w:rsidTr="00E92103">
        <w:tc>
          <w:tcPr>
            <w:tcW w:w="1563" w:type="dxa"/>
          </w:tcPr>
          <w:p w14:paraId="76F1616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Access to</w:t>
            </w:r>
          </w:p>
        </w:tc>
        <w:tc>
          <w:tcPr>
            <w:tcW w:w="3814" w:type="dxa"/>
          </w:tcPr>
          <w:p w14:paraId="253305F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Limited action/controller context</w:t>
            </w:r>
          </w:p>
        </w:tc>
        <w:tc>
          <w:tcPr>
            <w:tcW w:w="4199" w:type="dxa"/>
          </w:tcPr>
          <w:p w14:paraId="3177875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Full access to controller/action context</w:t>
            </w:r>
          </w:p>
        </w:tc>
      </w:tr>
    </w:tbl>
    <w:p w14:paraId="2BAFAE4C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5" w:name="bookmark=id.3whwml4" w:colFirst="0" w:colLast="0"/>
      <w:bookmarkEnd w:id="25"/>
      <w:r w:rsidRPr="002B228F">
        <w:rPr>
          <w:rFonts w:ascii="Times New Roman" w:eastAsia="Times New Roman" w:hAnsi="Times New Roman" w:cs="Times New Roman"/>
        </w:rPr>
        <w:t>Types of Filters</w:t>
      </w:r>
    </w:p>
    <w:p w14:paraId="0DBE558E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provides several types of filters that execute at different stages:</w:t>
      </w:r>
    </w:p>
    <w:tbl>
      <w:tblPr>
        <w:tblStyle w:val="a3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550"/>
        <w:gridCol w:w="6241"/>
        <w:gridCol w:w="1785"/>
      </w:tblGrid>
      <w:tr w:rsidR="00E92103" w:rsidRPr="002B228F" w14:paraId="1474285C" w14:textId="77777777" w:rsidTr="00D7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50" w:type="dxa"/>
            <w:tcBorders>
              <w:bottom w:val="none" w:sz="0" w:space="0" w:color="auto"/>
            </w:tcBorders>
          </w:tcPr>
          <w:p w14:paraId="59E4E80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Filter Type</w:t>
            </w:r>
          </w:p>
        </w:tc>
        <w:tc>
          <w:tcPr>
            <w:tcW w:w="6241" w:type="dxa"/>
            <w:tcBorders>
              <w:bottom w:val="none" w:sz="0" w:space="0" w:color="auto"/>
            </w:tcBorders>
          </w:tcPr>
          <w:p w14:paraId="3DA70EC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Description</w:t>
            </w:r>
          </w:p>
        </w:tc>
        <w:tc>
          <w:tcPr>
            <w:tcW w:w="1785" w:type="dxa"/>
            <w:tcBorders>
              <w:bottom w:val="none" w:sz="0" w:space="0" w:color="auto"/>
            </w:tcBorders>
          </w:tcPr>
          <w:p w14:paraId="4CEF53F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Execution Order</w:t>
            </w:r>
          </w:p>
        </w:tc>
      </w:tr>
      <w:tr w:rsidR="00E92103" w:rsidRPr="002B228F" w14:paraId="5B6B3E6A" w14:textId="77777777" w:rsidTr="00D754CE">
        <w:tc>
          <w:tcPr>
            <w:tcW w:w="1550" w:type="dxa"/>
          </w:tcPr>
          <w:p w14:paraId="473D02C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Authorization</w:t>
            </w:r>
          </w:p>
        </w:tc>
        <w:tc>
          <w:tcPr>
            <w:tcW w:w="6241" w:type="dxa"/>
          </w:tcPr>
          <w:p w14:paraId="0AA140D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Runs first and determines if the user is authorized for the request</w:t>
            </w:r>
          </w:p>
        </w:tc>
        <w:tc>
          <w:tcPr>
            <w:tcW w:w="1785" w:type="dxa"/>
          </w:tcPr>
          <w:p w14:paraId="67419E8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E92103" w:rsidRPr="002B228F" w14:paraId="19BDA481" w14:textId="77777777" w:rsidTr="00D754CE">
        <w:tc>
          <w:tcPr>
            <w:tcW w:w="1550" w:type="dxa"/>
          </w:tcPr>
          <w:p w14:paraId="3C464A2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Resource</w:t>
            </w:r>
          </w:p>
        </w:tc>
        <w:tc>
          <w:tcPr>
            <w:tcW w:w="6241" w:type="dxa"/>
          </w:tcPr>
          <w:p w14:paraId="6F97148D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Runs after authorization and before model binding</w:t>
            </w:r>
          </w:p>
        </w:tc>
        <w:tc>
          <w:tcPr>
            <w:tcW w:w="1785" w:type="dxa"/>
          </w:tcPr>
          <w:p w14:paraId="11FC5E6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E92103" w:rsidRPr="002B228F" w14:paraId="6CAC2D13" w14:textId="77777777" w:rsidTr="00D754CE">
        <w:tc>
          <w:tcPr>
            <w:tcW w:w="1550" w:type="dxa"/>
          </w:tcPr>
          <w:p w14:paraId="1B5CA69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Action</w:t>
            </w:r>
          </w:p>
        </w:tc>
        <w:tc>
          <w:tcPr>
            <w:tcW w:w="6241" w:type="dxa"/>
          </w:tcPr>
          <w:p w14:paraId="4C70558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Runs after model binding but before action execution</w:t>
            </w:r>
          </w:p>
        </w:tc>
        <w:tc>
          <w:tcPr>
            <w:tcW w:w="1785" w:type="dxa"/>
          </w:tcPr>
          <w:p w14:paraId="0C8F333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E92103" w:rsidRPr="002B228F" w14:paraId="72AB6401" w14:textId="77777777" w:rsidTr="00D754CE">
        <w:tc>
          <w:tcPr>
            <w:tcW w:w="1550" w:type="dxa"/>
          </w:tcPr>
          <w:p w14:paraId="244A344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Exception</w:t>
            </w:r>
          </w:p>
        </w:tc>
        <w:tc>
          <w:tcPr>
            <w:tcW w:w="6241" w:type="dxa"/>
          </w:tcPr>
          <w:p w14:paraId="4DC463B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Handles exceptions that occur during action execution</w:t>
            </w:r>
          </w:p>
        </w:tc>
        <w:tc>
          <w:tcPr>
            <w:tcW w:w="1785" w:type="dxa"/>
          </w:tcPr>
          <w:p w14:paraId="0232D1E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</w:tr>
      <w:tr w:rsidR="00E92103" w:rsidRPr="002B228F" w14:paraId="477A9BB7" w14:textId="77777777" w:rsidTr="00D754CE">
        <w:tc>
          <w:tcPr>
            <w:tcW w:w="1550" w:type="dxa"/>
          </w:tcPr>
          <w:p w14:paraId="3428797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Result</w:t>
            </w:r>
          </w:p>
        </w:tc>
        <w:tc>
          <w:tcPr>
            <w:tcW w:w="6241" w:type="dxa"/>
          </w:tcPr>
          <w:p w14:paraId="0FC7D75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Runs</w:t>
            </w:r>
            <w:proofErr w:type="gram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 before and after the execution of action results</w:t>
            </w:r>
          </w:p>
        </w:tc>
        <w:tc>
          <w:tcPr>
            <w:tcW w:w="1785" w:type="dxa"/>
          </w:tcPr>
          <w:p w14:paraId="009DF98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</w:tr>
    </w:tbl>
    <w:p w14:paraId="45B495FF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6" w:name="bookmark=id.2bn6wsx" w:colFirst="0" w:colLast="0"/>
      <w:bookmarkEnd w:id="26"/>
      <w:r w:rsidRPr="002B228F">
        <w:rPr>
          <w:rFonts w:ascii="Times New Roman" w:eastAsia="Times New Roman" w:hAnsi="Times New Roman" w:cs="Times New Roman"/>
        </w:rPr>
        <w:t>Order Within Filters</w:t>
      </w:r>
    </w:p>
    <w:p w14:paraId="3BEB26C3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Filters can be set to run at three different stages: - Global filters (registered in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Startup.ConfigureServices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>) - Controller level filters (applied to a controller) - Action level filters (applied to a specific action)</w:t>
      </w:r>
    </w:p>
    <w:p w14:paraId="473AD97C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Within each scope, multiple filters are executed in order of their filter type (as listed in the table above), not in the order they are applied.</w:t>
      </w:r>
    </w:p>
    <w:p w14:paraId="37B6514D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859B5F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4A77B88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83AFB5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</w:p>
    <w:p w14:paraId="49C8A712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7" w:name="bookmark=id.3as4poj" w:colFirst="0" w:colLast="0"/>
      <w:bookmarkEnd w:id="27"/>
      <w:r w:rsidRPr="002B228F">
        <w:rPr>
          <w:rFonts w:ascii="Times New Roman" w:eastAsia="Times New Roman" w:hAnsi="Times New Roman" w:cs="Times New Roman"/>
        </w:rPr>
        <w:lastRenderedPageBreak/>
        <w:t>Controller Initialization</w:t>
      </w:r>
    </w:p>
    <w:p w14:paraId="31BE4A69" w14:textId="77777777" w:rsidR="00E92103" w:rsidRPr="002B228F" w:rsidRDefault="00000000">
      <w:pPr>
        <w:pStyle w:val="Heading3"/>
        <w:keepNext w:val="0"/>
        <w:keepLines w:val="0"/>
        <w:spacing w:before="280" w:after="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8" w:name="_heading=h.h9mnv6bu5i29" w:colFirst="0" w:colLast="0"/>
      <w:bookmarkEnd w:id="28"/>
      <w:proofErr w:type="gramStart"/>
      <w:r w:rsidRPr="002B228F">
        <w:rPr>
          <w:rFonts w:ascii="Times New Roman" w:eastAsia="Times New Roman" w:hAnsi="Times New Roman" w:cs="Times New Roman"/>
          <w:color w:val="000000"/>
          <w:sz w:val="26"/>
          <w:szCs w:val="26"/>
        </w:rPr>
        <w:t>Request Routing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to a Controller in ASP.NET Core</w:t>
      </w:r>
    </w:p>
    <w:p w14:paraId="6C39750F" w14:textId="77777777" w:rsidR="00E92103" w:rsidRPr="002B228F" w:rsidRDefault="00000000">
      <w:pPr>
        <w:spacing w:before="240"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When a request is routed to a controller, the following steps occur:</w:t>
      </w:r>
    </w:p>
    <w:p w14:paraId="734CB542" w14:textId="77777777" w:rsidR="00E92103" w:rsidRPr="002B228F" w:rsidRDefault="00000000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Controller Instantiation</w:t>
      </w:r>
      <w:r w:rsidRPr="002B228F">
        <w:rPr>
          <w:rFonts w:ascii="Times New Roman" w:eastAsia="Times New Roman" w:hAnsi="Times New Roman" w:cs="Times New Roman"/>
          <w:b/>
        </w:rPr>
        <w:br/>
      </w:r>
    </w:p>
    <w:p w14:paraId="60D2AC12" w14:textId="77777777" w:rsidR="00E92103" w:rsidRPr="002B228F" w:rsidRDefault="00000000">
      <w:pPr>
        <w:numPr>
          <w:ilvl w:val="1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The framework creates an instance of the controller.</w:t>
      </w:r>
    </w:p>
    <w:p w14:paraId="0D201B90" w14:textId="77777777" w:rsidR="00E92103" w:rsidRPr="002B228F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Dependency Injection</w:t>
      </w:r>
      <w:r w:rsidRPr="002B228F">
        <w:rPr>
          <w:rFonts w:ascii="Times New Roman" w:eastAsia="Times New Roman" w:hAnsi="Times New Roman" w:cs="Times New Roman"/>
          <w:b/>
        </w:rPr>
        <w:br/>
      </w:r>
    </w:p>
    <w:p w14:paraId="23CE21CE" w14:textId="77777777" w:rsidR="00E92103" w:rsidRPr="002B228F" w:rsidRDefault="00000000">
      <w:pPr>
        <w:numPr>
          <w:ilvl w:val="1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 xml:space="preserve">Any required dependencies are injected via </w:t>
      </w:r>
      <w:r w:rsidRPr="002B228F">
        <w:rPr>
          <w:rFonts w:ascii="Times New Roman" w:eastAsia="Times New Roman" w:hAnsi="Times New Roman" w:cs="Times New Roman"/>
          <w:b/>
        </w:rPr>
        <w:t>constructor injection</w:t>
      </w:r>
      <w:r w:rsidRPr="002B228F">
        <w:rPr>
          <w:rFonts w:ascii="Times New Roman" w:eastAsia="Times New Roman" w:hAnsi="Times New Roman" w:cs="Times New Roman"/>
        </w:rPr>
        <w:t>.</w:t>
      </w:r>
    </w:p>
    <w:p w14:paraId="35F3A20B" w14:textId="77777777" w:rsidR="00E92103" w:rsidRPr="002B228F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Action Method Execution</w:t>
      </w:r>
      <w:r w:rsidRPr="002B228F">
        <w:rPr>
          <w:rFonts w:ascii="Times New Roman" w:eastAsia="Times New Roman" w:hAnsi="Times New Roman" w:cs="Times New Roman"/>
          <w:b/>
        </w:rPr>
        <w:br/>
      </w:r>
    </w:p>
    <w:p w14:paraId="5E9C6167" w14:textId="77777777" w:rsidR="00E92103" w:rsidRPr="002B228F" w:rsidRDefault="00000000">
      <w:pPr>
        <w:numPr>
          <w:ilvl w:val="1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The appropriate action method is called based on the request route and parameters.</w:t>
      </w:r>
    </w:p>
    <w:p w14:paraId="30518B5A" w14:textId="77777777" w:rsidR="00E92103" w:rsidRPr="002B228F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  <w:b/>
        </w:rPr>
        <w:t>Result Processing &amp; Response</w:t>
      </w:r>
      <w:r w:rsidRPr="002B228F">
        <w:rPr>
          <w:rFonts w:ascii="Times New Roman" w:eastAsia="Times New Roman" w:hAnsi="Times New Roman" w:cs="Times New Roman"/>
          <w:b/>
        </w:rPr>
        <w:br/>
      </w:r>
    </w:p>
    <w:p w14:paraId="435BDADB" w14:textId="77777777" w:rsidR="00E92103" w:rsidRPr="002B228F" w:rsidRDefault="00000000">
      <w:pPr>
        <w:numPr>
          <w:ilvl w:val="1"/>
          <w:numId w:val="1"/>
        </w:numPr>
        <w:spacing w:after="24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t>The action method's result is processed and returned as an HTTP response.</w:t>
      </w:r>
    </w:p>
    <w:p w14:paraId="35E7D14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953B8A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BE0ADA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5737DBF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2AABCF3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C387D98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E36EE2F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C5C633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F57A65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0949A77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FF698A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24C0FB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B02FA41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C475A3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85DD310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277052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B0D51B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29044A9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24AD974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2909F1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134D0B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23894CA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FB0D0C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D46B331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29" w:name="bookmark=id.1pxezwc" w:colFirst="0" w:colLast="0"/>
      <w:bookmarkEnd w:id="29"/>
      <w:r w:rsidRPr="002B228F">
        <w:rPr>
          <w:rFonts w:ascii="Times New Roman" w:eastAsia="Times New Roman" w:hAnsi="Times New Roman" w:cs="Times New Roman"/>
        </w:rPr>
        <w:t>Action Methods</w:t>
      </w:r>
    </w:p>
    <w:p w14:paraId="7C554885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Action methods are public methods on controller classes that handle HTTP requests.</w:t>
      </w:r>
    </w:p>
    <w:p w14:paraId="6ECC21D5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30" w:name="bookmark=id.49x2ik5" w:colFirst="0" w:colLast="0"/>
      <w:bookmarkEnd w:id="30"/>
      <w:r w:rsidRPr="002B228F">
        <w:rPr>
          <w:rFonts w:ascii="Times New Roman" w:eastAsia="Times New Roman" w:hAnsi="Times New Roman" w:cs="Times New Roman"/>
        </w:rPr>
        <w:t>Where to Use Action Methods</w:t>
      </w:r>
    </w:p>
    <w:p w14:paraId="283ACA9D" w14:textId="77777777" w:rsidR="00E92103" w:rsidRPr="002B228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To handle specific HTTP verbs (GET, POST, PUT, DELETE)</w:t>
      </w:r>
    </w:p>
    <w:p w14:paraId="727BA19A" w14:textId="77777777" w:rsidR="00E92103" w:rsidRPr="002B228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To implement CRUD operations</w:t>
      </w:r>
    </w:p>
    <w:p w14:paraId="0BF39679" w14:textId="77777777" w:rsidR="00E92103" w:rsidRPr="002B228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To process form submissions</w:t>
      </w:r>
    </w:p>
    <w:p w14:paraId="1AE04772" w14:textId="77777777" w:rsidR="00E92103" w:rsidRPr="002B228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To return views, JSON, files, or other response types</w:t>
      </w:r>
    </w:p>
    <w:p w14:paraId="2921AFB1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31" w:name="bookmark=id.2p2csry" w:colFirst="0" w:colLast="0"/>
      <w:bookmarkEnd w:id="31"/>
      <w:r w:rsidRPr="002B228F">
        <w:rPr>
          <w:rFonts w:ascii="Times New Roman" w:eastAsia="Times New Roman" w:hAnsi="Times New Roman" w:cs="Times New Roman"/>
        </w:rPr>
        <w:t>Types of Action Methods</w:t>
      </w:r>
    </w:p>
    <w:p w14:paraId="0C5DD386" w14:textId="77777777" w:rsidR="00E92103" w:rsidRPr="002B228F" w:rsidRDefault="00E92103">
      <w:pPr>
        <w:rPr>
          <w:rFonts w:ascii="Times New Roman" w:hAnsi="Times New Roman" w:cs="Times New Roman"/>
        </w:rPr>
      </w:pPr>
    </w:p>
    <w:p w14:paraId="06887454" w14:textId="77777777" w:rsidR="00E92103" w:rsidRPr="002B228F" w:rsidRDefault="00000000">
      <w:pPr>
        <w:pStyle w:val="Heading3"/>
        <w:keepNext w:val="0"/>
        <w:keepLines w:val="0"/>
        <w:spacing w:before="280" w:after="80"/>
        <w:rPr>
          <w:rFonts w:ascii="Times New Roman" w:eastAsia="Cambria" w:hAnsi="Times New Roman" w:cs="Times New Roman"/>
          <w:color w:val="000000"/>
          <w:sz w:val="26"/>
          <w:szCs w:val="26"/>
        </w:rPr>
      </w:pPr>
      <w:bookmarkStart w:id="32" w:name="_heading=h.h0qirzecskme" w:colFirst="0" w:colLast="0"/>
      <w:bookmarkEnd w:id="32"/>
      <w:r w:rsidRPr="002B228F">
        <w:rPr>
          <w:rFonts w:ascii="Times New Roman" w:eastAsia="Cambria" w:hAnsi="Times New Roman" w:cs="Times New Roman"/>
          <w:color w:val="000000"/>
          <w:sz w:val="26"/>
          <w:szCs w:val="26"/>
        </w:rPr>
        <w:t>ASP.NET Core Action Result Types</w:t>
      </w:r>
    </w:p>
    <w:tbl>
      <w:tblPr>
        <w:tblStyle w:val="a4"/>
        <w:tblW w:w="92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70"/>
        <w:gridCol w:w="6935"/>
      </w:tblGrid>
      <w:tr w:rsidR="00E92103" w:rsidRPr="002B228F" w14:paraId="6F38455F" w14:textId="77777777" w:rsidTr="00D754CE">
        <w:trPr>
          <w:trHeight w:val="51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37A48" w14:textId="77777777" w:rsidR="00E92103" w:rsidRPr="002B228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  <w:b/>
              </w:rPr>
              <w:t>Result Type</w:t>
            </w:r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6E5BD" w14:textId="77777777" w:rsidR="00E92103" w:rsidRPr="002B228F" w:rsidRDefault="00000000">
            <w:pPr>
              <w:jc w:val="center"/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E92103" w:rsidRPr="002B228F" w14:paraId="75D62DCE" w14:textId="77777777" w:rsidTr="00D754CE">
        <w:trPr>
          <w:trHeight w:val="78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32D0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IActionResult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4594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The base interface for all action results. Allows returning different result types dynamically.</w:t>
            </w:r>
          </w:p>
        </w:tc>
      </w:tr>
      <w:tr w:rsidR="00E92103" w:rsidRPr="002B228F" w14:paraId="17B557E2" w14:textId="77777777" w:rsidTr="00D754CE">
        <w:trPr>
          <w:trHeight w:val="78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3F62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ActionResult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45CB5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 xml:space="preserve">A concrete implementation of </w:t>
            </w: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IActionResult</w:t>
            </w:r>
            <w:proofErr w:type="spellEnd"/>
            <w:r w:rsidRPr="002B228F">
              <w:rPr>
                <w:rFonts w:ascii="Times New Roman" w:hAnsi="Times New Roman" w:cs="Times New Roman"/>
              </w:rPr>
              <w:t xml:space="preserve"> that can return multiple result types.</w:t>
            </w:r>
          </w:p>
        </w:tc>
      </w:tr>
      <w:tr w:rsidR="00E92103" w:rsidRPr="002B228F" w14:paraId="04D1A277" w14:textId="77777777" w:rsidTr="00D754CE">
        <w:trPr>
          <w:trHeight w:val="78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418F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ContentResult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4D73A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Returns a simple text response (string content with a specified content type).</w:t>
            </w:r>
          </w:p>
        </w:tc>
      </w:tr>
      <w:tr w:rsidR="00E92103" w:rsidRPr="002B228F" w14:paraId="4B3817E6" w14:textId="77777777" w:rsidTr="00D754CE">
        <w:trPr>
          <w:trHeight w:val="51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27343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EmptyResult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CCED8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Represents a response with no content (HTTP 204 No Content).</w:t>
            </w:r>
          </w:p>
        </w:tc>
      </w:tr>
      <w:tr w:rsidR="00E92103" w:rsidRPr="002B228F" w14:paraId="2CFEBEFD" w14:textId="77777777" w:rsidTr="00D754CE">
        <w:trPr>
          <w:trHeight w:val="51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9ADE4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JsonResult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0EDC7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Returns JSON-formatted data, commonly used for APIs.</w:t>
            </w:r>
          </w:p>
        </w:tc>
      </w:tr>
      <w:tr w:rsidR="00E92103" w:rsidRPr="002B228F" w14:paraId="45BDF4A3" w14:textId="77777777" w:rsidTr="00D754CE">
        <w:trPr>
          <w:trHeight w:val="51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1C5A1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lastRenderedPageBreak/>
              <w:t>PartialViewResult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78389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Returns a partial view, used for rendering a section of a page.</w:t>
            </w:r>
          </w:p>
        </w:tc>
      </w:tr>
      <w:tr w:rsidR="00E92103" w:rsidRPr="002B228F" w14:paraId="26E45BE7" w14:textId="77777777" w:rsidTr="00D754CE">
        <w:trPr>
          <w:trHeight w:val="51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EF133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ViewResult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FF28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>Returns a full HTML view as a response.</w:t>
            </w:r>
          </w:p>
        </w:tc>
      </w:tr>
      <w:tr w:rsidR="00E92103" w:rsidRPr="002B228F" w14:paraId="531F474B" w14:textId="77777777" w:rsidTr="00D754CE">
        <w:trPr>
          <w:trHeight w:val="785"/>
        </w:trPr>
        <w:tc>
          <w:tcPr>
            <w:tcW w:w="2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67381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2B228F">
              <w:rPr>
                <w:rFonts w:ascii="Times New Roman" w:eastAsia="Roboto Mono" w:hAnsi="Times New Roman" w:cs="Times New Roman"/>
                <w:color w:val="188038"/>
              </w:rPr>
              <w:t>ViewComponentResult</w:t>
            </w:r>
            <w:proofErr w:type="spellEnd"/>
          </w:p>
        </w:tc>
        <w:tc>
          <w:tcPr>
            <w:tcW w:w="6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D364" w14:textId="77777777" w:rsidR="00E92103" w:rsidRPr="002B228F" w:rsidRDefault="00000000">
            <w:pPr>
              <w:rPr>
                <w:rFonts w:ascii="Times New Roman" w:hAnsi="Times New Roman" w:cs="Times New Roman"/>
              </w:rPr>
            </w:pPr>
            <w:r w:rsidRPr="002B228F">
              <w:rPr>
                <w:rFonts w:ascii="Times New Roman" w:hAnsi="Times New Roman" w:cs="Times New Roman"/>
              </w:rPr>
              <w:t xml:space="preserve">Returns a </w:t>
            </w:r>
            <w:r w:rsidRPr="002B228F">
              <w:rPr>
                <w:rFonts w:ascii="Times New Roman" w:hAnsi="Times New Roman" w:cs="Times New Roman"/>
                <w:b/>
              </w:rPr>
              <w:t>view component</w:t>
            </w:r>
            <w:r w:rsidRPr="002B228F">
              <w:rPr>
                <w:rFonts w:ascii="Times New Roman" w:hAnsi="Times New Roman" w:cs="Times New Roman"/>
              </w:rPr>
              <w:t xml:space="preserve"> result, used for rendering reusable UI components.</w:t>
            </w:r>
          </w:p>
        </w:tc>
      </w:tr>
    </w:tbl>
    <w:p w14:paraId="71FEE947" w14:textId="77777777" w:rsidR="00E92103" w:rsidRPr="002B228F" w:rsidRDefault="00E92103">
      <w:pPr>
        <w:rPr>
          <w:rFonts w:ascii="Times New Roman" w:hAnsi="Times New Roman" w:cs="Times New Roman"/>
        </w:rPr>
      </w:pPr>
    </w:p>
    <w:p w14:paraId="5B482B3F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33" w:name="bookmark=id.147n2zr" w:colFirst="0" w:colLast="0"/>
      <w:bookmarkEnd w:id="33"/>
      <w:r w:rsidRPr="002B228F">
        <w:rPr>
          <w:rFonts w:ascii="Times New Roman" w:eastAsia="Times New Roman" w:hAnsi="Times New Roman" w:cs="Times New Roman"/>
        </w:rPr>
        <w:t xml:space="preserve">Difference Between </w:t>
      </w:r>
      <w:proofErr w:type="spellStart"/>
      <w:r w:rsidRPr="002B228F">
        <w:rPr>
          <w:rFonts w:ascii="Times New Roman" w:eastAsia="Times New Roman" w:hAnsi="Times New Roman" w:cs="Times New Roman"/>
        </w:rPr>
        <w:t>IActionResult</w:t>
      </w:r>
      <w:proofErr w:type="spellEnd"/>
      <w:r w:rsidRPr="002B228F">
        <w:rPr>
          <w:rFonts w:ascii="Times New Roman" w:eastAsia="Times New Roman" w:hAnsi="Times New Roman" w:cs="Times New Roman"/>
        </w:rPr>
        <w:t xml:space="preserve"> and </w:t>
      </w:r>
      <w:proofErr w:type="spellStart"/>
      <w:r w:rsidRPr="002B228F">
        <w:rPr>
          <w:rFonts w:ascii="Times New Roman" w:eastAsia="Times New Roman" w:hAnsi="Times New Roman" w:cs="Times New Roman"/>
        </w:rPr>
        <w:t>ActionResult</w:t>
      </w:r>
      <w:proofErr w:type="spellEnd"/>
    </w:p>
    <w:tbl>
      <w:tblPr>
        <w:tblStyle w:val="a5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4744"/>
        <w:gridCol w:w="4832"/>
      </w:tblGrid>
      <w:tr w:rsidR="00E92103" w:rsidRPr="002B228F" w14:paraId="74FF5403" w14:textId="77777777" w:rsidTr="00D7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744" w:type="dxa"/>
            <w:tcBorders>
              <w:bottom w:val="none" w:sz="0" w:space="0" w:color="auto"/>
            </w:tcBorders>
          </w:tcPr>
          <w:p w14:paraId="7AB003C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IActionResult</w:t>
            </w:r>
            <w:proofErr w:type="spellEnd"/>
          </w:p>
        </w:tc>
        <w:tc>
          <w:tcPr>
            <w:tcW w:w="4832" w:type="dxa"/>
            <w:tcBorders>
              <w:bottom w:val="none" w:sz="0" w:space="0" w:color="auto"/>
            </w:tcBorders>
          </w:tcPr>
          <w:p w14:paraId="4D8EA93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>ActionResult</w:t>
            </w:r>
            <w:proofErr w:type="spellEnd"/>
          </w:p>
        </w:tc>
      </w:tr>
      <w:tr w:rsidR="00E92103" w:rsidRPr="002B228F" w14:paraId="29E941CB" w14:textId="77777777" w:rsidTr="00D754CE">
        <w:tc>
          <w:tcPr>
            <w:tcW w:w="4744" w:type="dxa"/>
          </w:tcPr>
          <w:p w14:paraId="0246E28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Interface</w:t>
            </w:r>
          </w:p>
        </w:tc>
        <w:tc>
          <w:tcPr>
            <w:tcW w:w="4832" w:type="dxa"/>
          </w:tcPr>
          <w:p w14:paraId="746D8DE3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Abstract class</w:t>
            </w:r>
          </w:p>
        </w:tc>
      </w:tr>
      <w:tr w:rsidR="00E92103" w:rsidRPr="002B228F" w14:paraId="19F6A96B" w14:textId="77777777" w:rsidTr="00D754CE">
        <w:tc>
          <w:tcPr>
            <w:tcW w:w="4744" w:type="dxa"/>
          </w:tcPr>
          <w:p w14:paraId="748DCAC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More flexible for unit testing</w:t>
            </w:r>
          </w:p>
        </w:tc>
        <w:tc>
          <w:tcPr>
            <w:tcW w:w="4832" w:type="dxa"/>
          </w:tcPr>
          <w:p w14:paraId="7EA84F49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Provides base implementation</w:t>
            </w:r>
          </w:p>
        </w:tc>
      </w:tr>
      <w:tr w:rsidR="00E92103" w:rsidRPr="002B228F" w14:paraId="0E502F85" w14:textId="77777777" w:rsidTr="00D754CE">
        <w:tc>
          <w:tcPr>
            <w:tcW w:w="4744" w:type="dxa"/>
          </w:tcPr>
          <w:p w14:paraId="26CE382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Commonly used with dependency injection</w:t>
            </w:r>
          </w:p>
        </w:tc>
        <w:tc>
          <w:tcPr>
            <w:tcW w:w="4832" w:type="dxa"/>
          </w:tcPr>
          <w:p w14:paraId="504BFDB0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Required when returning typed results</w:t>
            </w:r>
          </w:p>
        </w:tc>
      </w:tr>
      <w:tr w:rsidR="00E92103" w:rsidRPr="002B228F" w14:paraId="41ECA03F" w14:textId="77777777" w:rsidTr="00D754CE">
        <w:tc>
          <w:tcPr>
            <w:tcW w:w="4744" w:type="dxa"/>
          </w:tcPr>
          <w:p w14:paraId="353BA7F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Used for action methods that might return different result types</w:t>
            </w:r>
          </w:p>
        </w:tc>
        <w:tc>
          <w:tcPr>
            <w:tcW w:w="4832" w:type="dxa"/>
          </w:tcPr>
          <w:p w14:paraId="4CA8178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Base class for specific result types like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ViewResult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JsonResult</w:t>
            </w:r>
            <w:proofErr w:type="spellEnd"/>
          </w:p>
          <w:p w14:paraId="679BA3F4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58EDC8E4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3540B955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0F12B7F1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5C2745A8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69A82535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72A840A9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3BC58E81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24F8AF20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7363244E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3D74C1B1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433778CB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4221E740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29B1647C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1568A18C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6A0A29AF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22EE16C3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22EBF7CE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518E5FD1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5DFEC7CA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  <w:p w14:paraId="12437BAF" w14:textId="77777777" w:rsidR="00E92103" w:rsidRPr="002B228F" w:rsidRDefault="00E92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DCC6927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34" w:name="bookmark=id.3o7alnk" w:colFirst="0" w:colLast="0"/>
      <w:bookmarkEnd w:id="34"/>
      <w:r w:rsidRPr="002B228F">
        <w:rPr>
          <w:rFonts w:ascii="Times New Roman" w:eastAsia="Times New Roman" w:hAnsi="Times New Roman" w:cs="Times New Roman"/>
        </w:rPr>
        <w:lastRenderedPageBreak/>
        <w:t>Dependency Injection (DI)</w:t>
      </w:r>
    </w:p>
    <w:p w14:paraId="15EAD5F6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Dependency Injection is a technique where one object supplies the dependencies of another object.</w:t>
      </w:r>
    </w:p>
    <w:p w14:paraId="6D1EFB35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35" w:name="bookmark=id.23ckvvd" w:colFirst="0" w:colLast="0"/>
      <w:bookmarkEnd w:id="35"/>
      <w:r w:rsidRPr="002B228F">
        <w:rPr>
          <w:rFonts w:ascii="Times New Roman" w:eastAsia="Times New Roman" w:hAnsi="Times New Roman" w:cs="Times New Roman"/>
        </w:rPr>
        <w:t>Why Use DI</w:t>
      </w:r>
    </w:p>
    <w:p w14:paraId="58980CF9" w14:textId="77777777" w:rsidR="00E92103" w:rsidRPr="002B22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Decouples components, making them easier to test</w:t>
      </w:r>
    </w:p>
    <w:p w14:paraId="5C369BE0" w14:textId="77777777" w:rsidR="00E92103" w:rsidRPr="002B22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Allows for better code organization and separation of concerns</w:t>
      </w:r>
    </w:p>
    <w:p w14:paraId="3606BE09" w14:textId="77777777" w:rsidR="00E92103" w:rsidRPr="002B22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Facilitates easier maintenance and updates</w:t>
      </w:r>
    </w:p>
    <w:p w14:paraId="3BB53B0F" w14:textId="77777777" w:rsidR="00E92103" w:rsidRPr="002B22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Enables configuration of components in one central location</w:t>
      </w:r>
    </w:p>
    <w:p w14:paraId="32A7757B" w14:textId="77777777" w:rsidR="00E92103" w:rsidRPr="002B22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Promotes the use of interfaces rather than concrete implementations</w:t>
      </w:r>
    </w:p>
    <w:p w14:paraId="5D52D104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36" w:name="bookmark=id.ihv636" w:colFirst="0" w:colLast="0"/>
      <w:bookmarkEnd w:id="36"/>
      <w:r w:rsidRPr="002B228F">
        <w:rPr>
          <w:rFonts w:ascii="Times New Roman" w:eastAsia="Times New Roman" w:hAnsi="Times New Roman" w:cs="Times New Roman"/>
        </w:rPr>
        <w:t>Definition of Dependency and Injection</w:t>
      </w:r>
    </w:p>
    <w:p w14:paraId="4D295E6B" w14:textId="77777777" w:rsidR="00E92103" w:rsidRPr="002B228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Dependency</w:t>
      </w:r>
      <w:r w:rsidRPr="002B228F">
        <w:rPr>
          <w:rFonts w:ascii="Times New Roman" w:eastAsia="Times New Roman" w:hAnsi="Times New Roman" w:cs="Times New Roman"/>
          <w:color w:val="000000"/>
        </w:rPr>
        <w:t>: An object that another object depends on to perform its functions</w:t>
      </w:r>
    </w:p>
    <w:p w14:paraId="47181227" w14:textId="77777777" w:rsidR="00E92103" w:rsidRPr="002B228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Injection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: The process of providing the required dependencies </w:t>
      </w:r>
      <w:proofErr w:type="gramStart"/>
      <w:r w:rsidRPr="002B228F">
        <w:rPr>
          <w:rFonts w:ascii="Times New Roman" w:eastAsia="Times New Roman" w:hAnsi="Times New Roman" w:cs="Times New Roman"/>
          <w:color w:val="000000"/>
        </w:rPr>
        <w:t>to</w:t>
      </w:r>
      <w:proofErr w:type="gramEnd"/>
      <w:r w:rsidRPr="002B228F">
        <w:rPr>
          <w:rFonts w:ascii="Times New Roman" w:eastAsia="Times New Roman" w:hAnsi="Times New Roman" w:cs="Times New Roman"/>
          <w:color w:val="000000"/>
        </w:rPr>
        <w:t xml:space="preserve"> an object</w:t>
      </w:r>
    </w:p>
    <w:p w14:paraId="017D2F80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37" w:name="bookmark=id.32hioqz" w:colFirst="0" w:colLast="0"/>
      <w:bookmarkEnd w:id="37"/>
      <w:r w:rsidRPr="002B228F">
        <w:rPr>
          <w:rFonts w:ascii="Times New Roman" w:eastAsia="Times New Roman" w:hAnsi="Times New Roman" w:cs="Times New Roman"/>
        </w:rPr>
        <w:t>Advantages of DI</w:t>
      </w:r>
    </w:p>
    <w:p w14:paraId="3A93DFFF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Reduces class coupling</w:t>
      </w:r>
    </w:p>
    <w:p w14:paraId="560510B4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Increases code reusability</w:t>
      </w:r>
    </w:p>
    <w:p w14:paraId="1B5EB13E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Improves code maintainability</w:t>
      </w:r>
    </w:p>
    <w:p w14:paraId="1AC267ED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Facilitates unit testing through mocking</w:t>
      </w:r>
    </w:p>
    <w:p w14:paraId="2F199EC1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Enables runtime configuration changes</w:t>
      </w:r>
    </w:p>
    <w:p w14:paraId="04EC19AC" w14:textId="77777777" w:rsidR="00E92103" w:rsidRPr="002B22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color w:val="000000"/>
        </w:rPr>
        <w:t>Enhances</w:t>
      </w:r>
      <w:proofErr w:type="gramEnd"/>
      <w:r w:rsidRPr="002B228F">
        <w:rPr>
          <w:rFonts w:ascii="Times New Roman" w:eastAsia="Times New Roman" w:hAnsi="Times New Roman" w:cs="Times New Roman"/>
          <w:color w:val="000000"/>
        </w:rPr>
        <w:t xml:space="preserve"> application flexibility</w:t>
      </w:r>
    </w:p>
    <w:p w14:paraId="70A1A0DE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38" w:name="bookmark=id.1hmsyys" w:colFirst="0" w:colLast="0"/>
      <w:bookmarkEnd w:id="38"/>
      <w:r w:rsidRPr="002B228F">
        <w:rPr>
          <w:rFonts w:ascii="Times New Roman" w:eastAsia="Times New Roman" w:hAnsi="Times New Roman" w:cs="Times New Roman"/>
        </w:rPr>
        <w:t>Types of Dependency Injection</w:t>
      </w:r>
    </w:p>
    <w:p w14:paraId="03A54622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39" w:name="bookmark=id.41mghml" w:colFirst="0" w:colLast="0"/>
      <w:bookmarkEnd w:id="39"/>
      <w:r w:rsidRPr="002B228F">
        <w:rPr>
          <w:rFonts w:ascii="Times New Roman" w:eastAsia="Times New Roman" w:hAnsi="Times New Roman" w:cs="Times New Roman"/>
        </w:rPr>
        <w:t>1. Constructor Injection</w:t>
      </w:r>
    </w:p>
    <w:p w14:paraId="768045F6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Dependencies are provided through a class constructor.</w:t>
      </w:r>
    </w:p>
    <w:p w14:paraId="3208F6B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ControllerBase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private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readonly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_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_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1CEE7A9E" w14:textId="77777777" w:rsidR="00E92103" w:rsidRPr="002B22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When to use</w:t>
      </w:r>
      <w:r w:rsidRPr="002B228F">
        <w:rPr>
          <w:rFonts w:ascii="Times New Roman" w:eastAsia="Times New Roman" w:hAnsi="Times New Roman" w:cs="Times New Roman"/>
          <w:color w:val="000000"/>
        </w:rPr>
        <w:t>: For required dependencies that the class cannot function without</w:t>
      </w:r>
    </w:p>
    <w:p w14:paraId="03E2BD98" w14:textId="77777777" w:rsidR="00E92103" w:rsidRPr="002B22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Advantages</w:t>
      </w:r>
      <w:r w:rsidRPr="002B228F">
        <w:rPr>
          <w:rFonts w:ascii="Times New Roman" w:eastAsia="Times New Roman" w:hAnsi="Times New Roman" w:cs="Times New Roman"/>
          <w:color w:val="000000"/>
        </w:rPr>
        <w:t>: Clear dependency requirements, works well with immutable objects</w:t>
      </w:r>
    </w:p>
    <w:p w14:paraId="2C901A8E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40" w:name="bookmark=id.2grqrue" w:colFirst="0" w:colLast="0"/>
      <w:bookmarkEnd w:id="40"/>
      <w:r w:rsidRPr="002B228F">
        <w:rPr>
          <w:rFonts w:ascii="Times New Roman" w:eastAsia="Times New Roman" w:hAnsi="Times New Roman" w:cs="Times New Roman"/>
        </w:rPr>
        <w:t>2. Property Injection</w:t>
      </w:r>
    </w:p>
    <w:p w14:paraId="2F57851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proofErr w:type="gramStart"/>
      <w:r w:rsidRPr="002B228F">
        <w:rPr>
          <w:rFonts w:ascii="Times New Roman" w:eastAsia="Times New Roman" w:hAnsi="Times New Roman" w:cs="Times New Roman"/>
          <w:color w:val="000000"/>
        </w:rPr>
        <w:t>Dependencies are</w:t>
      </w:r>
      <w:proofErr w:type="gramEnd"/>
      <w:r w:rsidRPr="002B228F">
        <w:rPr>
          <w:rFonts w:ascii="Times New Roman" w:eastAsia="Times New Roman" w:hAnsi="Times New Roman" w:cs="Times New Roman"/>
          <w:color w:val="000000"/>
        </w:rPr>
        <w:t xml:space="preserve"> provided through public properties.</w:t>
      </w:r>
    </w:p>
    <w:p w14:paraId="4B9A86F8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ControllerBase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get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set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0238C558" w14:textId="77777777" w:rsidR="00E92103" w:rsidRPr="002B228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When to use</w:t>
      </w:r>
      <w:r w:rsidRPr="002B228F">
        <w:rPr>
          <w:rFonts w:ascii="Times New Roman" w:eastAsia="Times New Roman" w:hAnsi="Times New Roman" w:cs="Times New Roman"/>
          <w:color w:val="000000"/>
        </w:rPr>
        <w:t>: For optional dependencies</w:t>
      </w:r>
    </w:p>
    <w:p w14:paraId="56F76E00" w14:textId="77777777" w:rsidR="00E92103" w:rsidRPr="002B228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Advantages</w:t>
      </w:r>
      <w:r w:rsidRPr="002B228F">
        <w:rPr>
          <w:rFonts w:ascii="Times New Roman" w:eastAsia="Times New Roman" w:hAnsi="Times New Roman" w:cs="Times New Roman"/>
          <w:color w:val="000000"/>
        </w:rPr>
        <w:t>: Allows for late binding of dependencies</w:t>
      </w:r>
    </w:p>
    <w:p w14:paraId="6D43D635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41" w:name="bookmark=id.vx1227" w:colFirst="0" w:colLast="0"/>
      <w:bookmarkEnd w:id="41"/>
      <w:r w:rsidRPr="002B228F">
        <w:rPr>
          <w:rFonts w:ascii="Times New Roman" w:eastAsia="Times New Roman" w:hAnsi="Times New Roman" w:cs="Times New Roman"/>
        </w:rPr>
        <w:t>3. Method Injection</w:t>
      </w:r>
    </w:p>
    <w:p w14:paraId="5E7DA8C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Dependencies are provided through method parameters.</w:t>
      </w:r>
    </w:p>
    <w:p w14:paraId="15C118D7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void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ProcessProduct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 product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LogInformation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"Processing product"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// Process the product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2BE2A036" w14:textId="77777777" w:rsidR="00E92103" w:rsidRPr="002B228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When to use</w:t>
      </w:r>
      <w:r w:rsidRPr="002B228F">
        <w:rPr>
          <w:rFonts w:ascii="Times New Roman" w:eastAsia="Times New Roman" w:hAnsi="Times New Roman" w:cs="Times New Roman"/>
          <w:color w:val="000000"/>
        </w:rPr>
        <w:t>: When different dependencies are needed for different operations</w:t>
      </w:r>
    </w:p>
    <w:p w14:paraId="3029029F" w14:textId="77777777" w:rsidR="00E92103" w:rsidRPr="002B228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Advantages</w:t>
      </w:r>
      <w:r w:rsidRPr="002B228F">
        <w:rPr>
          <w:rFonts w:ascii="Times New Roman" w:eastAsia="Times New Roman" w:hAnsi="Times New Roman" w:cs="Times New Roman"/>
          <w:color w:val="000000"/>
        </w:rPr>
        <w:t>: Very specific to the method’s requirements</w:t>
      </w:r>
    </w:p>
    <w:p w14:paraId="305660C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</w:rPr>
      </w:pPr>
    </w:p>
    <w:p w14:paraId="7CCBBC6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</w:rPr>
      </w:pPr>
    </w:p>
    <w:p w14:paraId="2F06F2BD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2" w:name="bookmark=id.3fwokq0" w:colFirst="0" w:colLast="0"/>
      <w:bookmarkEnd w:id="42"/>
      <w:r w:rsidRPr="002B228F">
        <w:rPr>
          <w:rFonts w:ascii="Times New Roman" w:eastAsia="Times New Roman" w:hAnsi="Times New Roman" w:cs="Times New Roman"/>
        </w:rPr>
        <w:t>Built-in IoC Container</w:t>
      </w:r>
    </w:p>
    <w:p w14:paraId="389B0F4F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includes a built-in Inversion of Control (IoC) container for registering and resolving dependencies.</w:t>
      </w:r>
    </w:p>
    <w:p w14:paraId="2FA70A97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3" w:name="bookmark=id.1v1yuxt" w:colFirst="0" w:colLast="0"/>
      <w:bookmarkEnd w:id="43"/>
      <w:r w:rsidRPr="002B228F">
        <w:rPr>
          <w:rFonts w:ascii="Times New Roman" w:eastAsia="Times New Roman" w:hAnsi="Times New Roman" w:cs="Times New Roman"/>
        </w:rPr>
        <w:t>Registering Application Services – 3 Steps</w:t>
      </w:r>
    </w:p>
    <w:p w14:paraId="364E01DF" w14:textId="77777777" w:rsidR="00E92103" w:rsidRPr="002B228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Create interfaces and implementations for your services</w:t>
      </w:r>
    </w:p>
    <w:p w14:paraId="69AA98A2" w14:textId="77777777" w:rsidR="00E92103" w:rsidRPr="002B228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Register services in the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method in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Startup.cs</w:t>
      </w:r>
      <w:proofErr w:type="spellEnd"/>
    </w:p>
    <w:p w14:paraId="50AE69C6" w14:textId="77777777" w:rsidR="00E92103" w:rsidRPr="002B228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Request dependencies via constructor injection in consuming classes</w:t>
      </w:r>
    </w:p>
    <w:p w14:paraId="4E1CB27C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// Step 1: Create interface and implementation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interface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Product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GetProduct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int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id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Product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GetProduct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int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id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=&gt;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new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Product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Id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id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 xml:space="preserve">// Step 2: Register in </w:t>
      </w:r>
      <w:proofErr w:type="spellStart"/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Startup.ConfigureServices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void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ConfigureServices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IServiceCollection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AddTransient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lastRenderedPageBreak/>
        <w:t>// Step 3: Request via constructor injection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ControllerBase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private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readonly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_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ProductsController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_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3DF82BE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666666"/>
          <w:sz w:val="22"/>
          <w:szCs w:val="22"/>
        </w:rPr>
      </w:pPr>
    </w:p>
    <w:p w14:paraId="74B9AD49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4" w:name="bookmark=id.4f1mdlm" w:colFirst="0" w:colLast="0"/>
      <w:bookmarkEnd w:id="44"/>
      <w:r w:rsidRPr="002B228F">
        <w:rPr>
          <w:rFonts w:ascii="Times New Roman" w:eastAsia="Times New Roman" w:hAnsi="Times New Roman" w:cs="Times New Roman"/>
        </w:rPr>
        <w:t>Understanding Service Lifetime</w:t>
      </w:r>
    </w:p>
    <w:p w14:paraId="1239BE56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DI supports three service lifetimes:</w:t>
      </w:r>
    </w:p>
    <w:p w14:paraId="4C47A39C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45" w:name="bookmark=id.2u6wntf" w:colFirst="0" w:colLast="0"/>
      <w:bookmarkEnd w:id="45"/>
      <w:r w:rsidRPr="002B228F">
        <w:rPr>
          <w:rFonts w:ascii="Times New Roman" w:eastAsia="Times New Roman" w:hAnsi="Times New Roman" w:cs="Times New Roman"/>
        </w:rPr>
        <w:t>1. Transient</w:t>
      </w:r>
    </w:p>
    <w:p w14:paraId="735C849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AddTransient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</w:p>
    <w:p w14:paraId="3F587F49" w14:textId="77777777" w:rsidR="00E92103" w:rsidRPr="002B228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Definition</w:t>
      </w:r>
      <w:r w:rsidRPr="002B228F">
        <w:rPr>
          <w:rFonts w:ascii="Times New Roman" w:eastAsia="Times New Roman" w:hAnsi="Times New Roman" w:cs="Times New Roman"/>
          <w:color w:val="000000"/>
        </w:rPr>
        <w:t>: A new instance is created each time the service is requested</w:t>
      </w:r>
    </w:p>
    <w:p w14:paraId="4117DDEC" w14:textId="77777777" w:rsidR="00E92103" w:rsidRPr="002B228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Where to use</w:t>
      </w:r>
      <w:r w:rsidRPr="002B228F">
        <w:rPr>
          <w:rFonts w:ascii="Times New Roman" w:eastAsia="Times New Roman" w:hAnsi="Times New Roman" w:cs="Times New Roman"/>
          <w:color w:val="000000"/>
        </w:rPr>
        <w:t>: For lightweight, stateless services</w:t>
      </w:r>
    </w:p>
    <w:p w14:paraId="4BA98EBC" w14:textId="77777777" w:rsidR="00E92103" w:rsidRPr="002B228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Scope</w:t>
      </w:r>
      <w:r w:rsidRPr="002B228F">
        <w:rPr>
          <w:rFonts w:ascii="Times New Roman" w:eastAsia="Times New Roman" w:hAnsi="Times New Roman" w:cs="Times New Roman"/>
          <w:color w:val="000000"/>
        </w:rPr>
        <w:t>: Each request to the service creates a new instance</w:t>
      </w:r>
    </w:p>
    <w:p w14:paraId="42D5A0A2" w14:textId="77777777" w:rsidR="00E92103" w:rsidRPr="002B228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Best for</w:t>
      </w:r>
      <w:r w:rsidRPr="002B228F">
        <w:rPr>
          <w:rFonts w:ascii="Times New Roman" w:eastAsia="Times New Roman" w:hAnsi="Times New Roman" w:cs="Times New Roman"/>
          <w:color w:val="000000"/>
        </w:rPr>
        <w:t>: Services that are short-lived and don’t maintain state</w:t>
      </w:r>
    </w:p>
    <w:p w14:paraId="188034A1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46" w:name="bookmark=id.19c6y18" w:colFirst="0" w:colLast="0"/>
      <w:bookmarkEnd w:id="46"/>
      <w:r w:rsidRPr="002B228F">
        <w:rPr>
          <w:rFonts w:ascii="Times New Roman" w:eastAsia="Times New Roman" w:hAnsi="Times New Roman" w:cs="Times New Roman"/>
        </w:rPr>
        <w:t>2. Scoped</w:t>
      </w:r>
    </w:p>
    <w:p w14:paraId="096FCCCC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AddScoped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</w:p>
    <w:p w14:paraId="21106C74" w14:textId="77777777" w:rsidR="00E92103" w:rsidRPr="002B228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Definition</w:t>
      </w:r>
      <w:r w:rsidRPr="002B228F">
        <w:rPr>
          <w:rFonts w:ascii="Times New Roman" w:eastAsia="Times New Roman" w:hAnsi="Times New Roman" w:cs="Times New Roman"/>
          <w:color w:val="000000"/>
        </w:rPr>
        <w:t>: A new instance is created once per client request (connection)</w:t>
      </w:r>
    </w:p>
    <w:p w14:paraId="0E1D566A" w14:textId="77777777" w:rsidR="00E92103" w:rsidRPr="002B228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Where to use</w:t>
      </w:r>
      <w:r w:rsidRPr="002B228F">
        <w:rPr>
          <w:rFonts w:ascii="Times New Roman" w:eastAsia="Times New Roman" w:hAnsi="Times New Roman" w:cs="Times New Roman"/>
          <w:color w:val="000000"/>
        </w:rPr>
        <w:t>: For services that should maintain state within a request</w:t>
      </w:r>
    </w:p>
    <w:p w14:paraId="1688E3CC" w14:textId="77777777" w:rsidR="00E92103" w:rsidRPr="002B228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Scope</w:t>
      </w:r>
      <w:r w:rsidRPr="002B228F">
        <w:rPr>
          <w:rFonts w:ascii="Times New Roman" w:eastAsia="Times New Roman" w:hAnsi="Times New Roman" w:cs="Times New Roman"/>
          <w:color w:val="000000"/>
        </w:rPr>
        <w:t>: Per HTTP request in web applications</w:t>
      </w:r>
    </w:p>
    <w:p w14:paraId="1C97C0EF" w14:textId="77777777" w:rsidR="00E92103" w:rsidRPr="002B228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Best for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: Services that need to maintain state during a single request, like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DbContext</w:t>
      </w:r>
      <w:proofErr w:type="spellEnd"/>
    </w:p>
    <w:p w14:paraId="04D150AB" w14:textId="77777777" w:rsidR="00E92103" w:rsidRPr="002B228F" w:rsidRDefault="00000000">
      <w:pPr>
        <w:pStyle w:val="Heading4"/>
        <w:rPr>
          <w:rFonts w:ascii="Times New Roman" w:eastAsia="Times New Roman" w:hAnsi="Times New Roman" w:cs="Times New Roman"/>
        </w:rPr>
      </w:pPr>
      <w:bookmarkStart w:id="47" w:name="bookmark=id.3tbugp1" w:colFirst="0" w:colLast="0"/>
      <w:bookmarkEnd w:id="47"/>
      <w:r w:rsidRPr="002B228F">
        <w:rPr>
          <w:rFonts w:ascii="Times New Roman" w:eastAsia="Times New Roman" w:hAnsi="Times New Roman" w:cs="Times New Roman"/>
        </w:rPr>
        <w:t>3. Singleton</w:t>
      </w:r>
    </w:p>
    <w:p w14:paraId="6D105A4E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AddSingleton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MyService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</w:p>
    <w:p w14:paraId="2765464B" w14:textId="77777777" w:rsidR="00E92103" w:rsidRPr="002B228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Definition</w:t>
      </w:r>
      <w:r w:rsidRPr="002B228F">
        <w:rPr>
          <w:rFonts w:ascii="Times New Roman" w:eastAsia="Times New Roman" w:hAnsi="Times New Roman" w:cs="Times New Roman"/>
          <w:color w:val="000000"/>
        </w:rPr>
        <w:t>: A single instance is created and shared throughout the application’s lifetime</w:t>
      </w:r>
    </w:p>
    <w:p w14:paraId="73466AB5" w14:textId="77777777" w:rsidR="00E92103" w:rsidRPr="002B228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Where to use</w:t>
      </w:r>
      <w:r w:rsidRPr="002B228F">
        <w:rPr>
          <w:rFonts w:ascii="Times New Roman" w:eastAsia="Times New Roman" w:hAnsi="Times New Roman" w:cs="Times New Roman"/>
          <w:color w:val="000000"/>
        </w:rPr>
        <w:t>: For services that need to maintain state across requests</w:t>
      </w:r>
    </w:p>
    <w:p w14:paraId="6F789C2F" w14:textId="77777777" w:rsidR="00E92103" w:rsidRPr="002B228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Scope</w:t>
      </w:r>
      <w:r w:rsidRPr="002B228F">
        <w:rPr>
          <w:rFonts w:ascii="Times New Roman" w:eastAsia="Times New Roman" w:hAnsi="Times New Roman" w:cs="Times New Roman"/>
          <w:color w:val="000000"/>
        </w:rPr>
        <w:t>: Application-wide</w:t>
      </w:r>
    </w:p>
    <w:p w14:paraId="010CAFCA" w14:textId="77777777" w:rsidR="00E92103" w:rsidRPr="002B228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6" w:after="36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Best for</w:t>
      </w:r>
      <w:r w:rsidRPr="002B228F">
        <w:rPr>
          <w:rFonts w:ascii="Times New Roman" w:eastAsia="Times New Roman" w:hAnsi="Times New Roman" w:cs="Times New Roman"/>
          <w:color w:val="000000"/>
        </w:rPr>
        <w:t>: Services that are expensive to initialize or need to maintain global state</w:t>
      </w:r>
    </w:p>
    <w:p w14:paraId="5EC07D79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8" w:name="bookmark=id.28h4qwu" w:colFirst="0" w:colLast="0"/>
      <w:bookmarkEnd w:id="48"/>
      <w:r w:rsidRPr="002B228F">
        <w:rPr>
          <w:rFonts w:ascii="Times New Roman" w:eastAsia="Times New Roman" w:hAnsi="Times New Roman" w:cs="Times New Roman"/>
        </w:rPr>
        <w:t>Extension Methods for Registration</w:t>
      </w:r>
    </w:p>
    <w:p w14:paraId="199A616E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Extension methods provide a cleaner way to register services:</w:t>
      </w:r>
    </w:p>
    <w:p w14:paraId="52986910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// Extension method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static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ServiceCollectionExtensions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static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IServiceCollection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AddProductServices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gramEnd"/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this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IServiceCollection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 xml:space="preserve">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AddScoped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ProductService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AddScoped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IInventoryService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InventoryService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return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 xml:space="preserve">// Usage in </w:t>
      </w:r>
      <w:proofErr w:type="spellStart"/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Startup.ConfigureServices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void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ConfigureServices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IServiceCollection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services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AddProductServices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3C037C2E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Why use extension methods: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- Organizes related service registrations - Improves readability in the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ConfigureServices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 method - Facilitates reuse across different applications - Encapsulates complex registration logic</w:t>
      </w:r>
    </w:p>
    <w:p w14:paraId="6CBFC3B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3C4C0A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E200A9A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2E43B5C6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6A1424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23784D00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92EBD4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11F790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F72B22B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E2A177A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FD386D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0E82EE2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65B72F6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0D561F90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C0582C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A76A6E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74ED652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24F3BD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4B7DF3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CFAB2E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8ADCF57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  <w:r w:rsidRPr="002B228F">
        <w:rPr>
          <w:rFonts w:ascii="Times New Roman" w:eastAsia="Times New Roman" w:hAnsi="Times New Roman" w:cs="Times New Roman"/>
        </w:rPr>
        <w:lastRenderedPageBreak/>
        <w:t>Exception Handling</w:t>
      </w:r>
    </w:p>
    <w:p w14:paraId="5EF7EF68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8A84876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49" w:name="bookmark=id.nmf14n" w:colFirst="0" w:colLast="0"/>
      <w:bookmarkEnd w:id="49"/>
      <w:proofErr w:type="spellStart"/>
      <w:r w:rsidRPr="002B228F">
        <w:rPr>
          <w:rFonts w:ascii="Times New Roman" w:eastAsia="Times New Roman" w:hAnsi="Times New Roman" w:cs="Times New Roman"/>
        </w:rPr>
        <w:t>UseDeveloperExceptionPage</w:t>
      </w:r>
      <w:proofErr w:type="spellEnd"/>
    </w:p>
    <w:p w14:paraId="1AF0D55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This </w:t>
      </w:r>
      <w:proofErr w:type="gramStart"/>
      <w:r w:rsidRPr="002B228F">
        <w:rPr>
          <w:rFonts w:ascii="Times New Roman" w:eastAsia="Times New Roman" w:hAnsi="Times New Roman" w:cs="Times New Roman"/>
          <w:color w:val="000000"/>
        </w:rPr>
        <w:t>middleware</w:t>
      </w:r>
      <w:proofErr w:type="gramEnd"/>
      <w:r w:rsidRPr="002B228F">
        <w:rPr>
          <w:rFonts w:ascii="Times New Roman" w:eastAsia="Times New Roman" w:hAnsi="Times New Roman" w:cs="Times New Roman"/>
          <w:color w:val="000000"/>
        </w:rPr>
        <w:t xml:space="preserve"> captures synchronous and asynchronous exceptions from the pipeline and generates HTML error responses.</w:t>
      </w:r>
    </w:p>
    <w:p w14:paraId="24358230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if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env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IsDevelopment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app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UseDeveloperExceptionPage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33D03086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Features: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- Displays detailed exception information - Shows stack trace - Shows source code where the exception occurred - Shows query string parameters - Shows cookies - </w:t>
      </w:r>
      <w:r w:rsidRPr="002B228F">
        <w:rPr>
          <w:rFonts w:ascii="Times New Roman" w:eastAsia="Times New Roman" w:hAnsi="Times New Roman" w:cs="Times New Roman"/>
          <w:b/>
          <w:color w:val="000000"/>
        </w:rPr>
        <w:t>Only suitable for the development environment</w:t>
      </w:r>
    </w:p>
    <w:p w14:paraId="54E24A4A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50" w:name="bookmark=id.37m2jsg" w:colFirst="0" w:colLast="0"/>
      <w:bookmarkEnd w:id="50"/>
      <w:proofErr w:type="spellStart"/>
      <w:r w:rsidRPr="002B228F">
        <w:rPr>
          <w:rFonts w:ascii="Times New Roman" w:eastAsia="Times New Roman" w:hAnsi="Times New Roman" w:cs="Times New Roman"/>
        </w:rPr>
        <w:t>UseExceptionHandler</w:t>
      </w:r>
      <w:proofErr w:type="spellEnd"/>
    </w:p>
    <w:p w14:paraId="0848C8E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This middleware catches exceptions, logs them, and re-executes the request in an alternate pipeline.</w:t>
      </w:r>
    </w:p>
    <w:p w14:paraId="6B5045D1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if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gramStart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(!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env</w:t>
      </w:r>
      <w:proofErr w:type="gram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IsDevelopment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app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UseExceptionHandler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"/Error"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p w14:paraId="01936574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0000"/>
        </w:rPr>
        <w:t>Features: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- Handles exceptions safely in production - Redirects to a dedicated error handling endpoint - Preserves the original status code - Doesn’t expose sensitive error details to clients</w:t>
      </w:r>
    </w:p>
    <w:p w14:paraId="0EA7D6CE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57E85123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067D88D1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8F674A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1E6AD8C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499C9D24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8453A48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32D9AB95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3983B48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62273649" w14:textId="77777777" w:rsidR="00E92103" w:rsidRPr="002B228F" w:rsidRDefault="00E9210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</w:rPr>
      </w:pPr>
    </w:p>
    <w:p w14:paraId="155A7566" w14:textId="77777777" w:rsidR="00E92103" w:rsidRPr="002B228F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51" w:name="bookmark=id.1mrcu09" w:colFirst="0" w:colLast="0"/>
      <w:bookmarkEnd w:id="51"/>
      <w:r w:rsidRPr="002B228F">
        <w:rPr>
          <w:rFonts w:ascii="Times New Roman" w:eastAsia="Times New Roman" w:hAnsi="Times New Roman" w:cs="Times New Roman"/>
        </w:rPr>
        <w:lastRenderedPageBreak/>
        <w:t>Logging in ASP.NET Core</w:t>
      </w:r>
    </w:p>
    <w:p w14:paraId="4A568C97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52" w:name="bookmark=id.46r0co2" w:colFirst="0" w:colLast="0"/>
      <w:bookmarkEnd w:id="52"/>
      <w:r w:rsidRPr="002B228F">
        <w:rPr>
          <w:rFonts w:ascii="Times New Roman" w:eastAsia="Times New Roman" w:hAnsi="Times New Roman" w:cs="Times New Roman"/>
        </w:rPr>
        <w:t>Logging API</w:t>
      </w:r>
    </w:p>
    <w:p w14:paraId="755C6215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ASP.NET Core provides a built-in logging API through the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Microsoft.Extensions.Logging</w:t>
      </w:r>
      <w:proofErr w:type="spellEnd"/>
      <w:proofErr w:type="gramEnd"/>
      <w:r w:rsidRPr="002B228F">
        <w:rPr>
          <w:rFonts w:ascii="Times New Roman" w:eastAsia="Times New Roman" w:hAnsi="Times New Roman" w:cs="Times New Roman"/>
          <w:color w:val="000000"/>
        </w:rPr>
        <w:t xml:space="preserve"> namespace.</w:t>
      </w:r>
    </w:p>
    <w:p w14:paraId="742BA8A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Key components: -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&lt;T&gt;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: Generic interface for logging with category name derived from 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T</w:t>
      </w:r>
      <w:r w:rsidRPr="002B228F">
        <w:rPr>
          <w:rFonts w:ascii="Times New Roman" w:eastAsia="Times New Roman" w:hAnsi="Times New Roman" w:cs="Times New Roman"/>
          <w:color w:val="000000"/>
        </w:rPr>
        <w:t xml:space="preserve"> -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ILoggerFactory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 xml:space="preserve">: Creates loggers -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ILoggerProvider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>: Creates logger instances</w:t>
      </w:r>
    </w:p>
    <w:p w14:paraId="49F2E829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Logging Levels (in increasing order of severity): 1. Trace 2. Debug 3. Information 4. Warning 5. Error 6. Critical 7. None</w:t>
      </w:r>
    </w:p>
    <w:p w14:paraId="06C15BB8" w14:textId="77777777" w:rsidR="00E92103" w:rsidRPr="002B228F" w:rsidRDefault="00000000">
      <w:pPr>
        <w:pStyle w:val="Heading3"/>
        <w:rPr>
          <w:rFonts w:ascii="Times New Roman" w:eastAsia="Times New Roman" w:hAnsi="Times New Roman" w:cs="Times New Roman"/>
        </w:rPr>
      </w:pPr>
      <w:bookmarkStart w:id="53" w:name="bookmark=id.2lwamvv" w:colFirst="0" w:colLast="0"/>
      <w:bookmarkEnd w:id="53"/>
      <w:r w:rsidRPr="002B228F">
        <w:rPr>
          <w:rFonts w:ascii="Times New Roman" w:eastAsia="Times New Roman" w:hAnsi="Times New Roman" w:cs="Times New Roman"/>
        </w:rPr>
        <w:t>Logging Providers</w:t>
      </w:r>
    </w:p>
    <w:p w14:paraId="42E847C2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ASP.NET Core includes several built-in logging providers:</w:t>
      </w:r>
    </w:p>
    <w:tbl>
      <w:tblPr>
        <w:tblStyle w:val="a6"/>
        <w:tblW w:w="9576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406"/>
        <w:gridCol w:w="4877"/>
        <w:gridCol w:w="3293"/>
      </w:tblGrid>
      <w:tr w:rsidR="00E92103" w:rsidRPr="002B228F" w14:paraId="0DDDAEDC" w14:textId="77777777" w:rsidTr="00D7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06" w:type="dxa"/>
            <w:tcBorders>
              <w:bottom w:val="none" w:sz="0" w:space="0" w:color="auto"/>
            </w:tcBorders>
          </w:tcPr>
          <w:p w14:paraId="6415B3D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Provider</w:t>
            </w:r>
          </w:p>
        </w:tc>
        <w:tc>
          <w:tcPr>
            <w:tcW w:w="4877" w:type="dxa"/>
            <w:tcBorders>
              <w:bottom w:val="none" w:sz="0" w:space="0" w:color="auto"/>
            </w:tcBorders>
          </w:tcPr>
          <w:p w14:paraId="2FA2360C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Package</w:t>
            </w:r>
          </w:p>
        </w:tc>
        <w:tc>
          <w:tcPr>
            <w:tcW w:w="3293" w:type="dxa"/>
            <w:tcBorders>
              <w:bottom w:val="none" w:sz="0" w:space="0" w:color="auto"/>
            </w:tcBorders>
          </w:tcPr>
          <w:p w14:paraId="7D00417F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Description</w:t>
            </w:r>
          </w:p>
        </w:tc>
      </w:tr>
      <w:tr w:rsidR="00E92103" w:rsidRPr="002B228F" w14:paraId="6E91C3FE" w14:textId="77777777" w:rsidTr="00D754CE">
        <w:tc>
          <w:tcPr>
            <w:tcW w:w="1406" w:type="dxa"/>
          </w:tcPr>
          <w:p w14:paraId="0C89DC02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Console</w:t>
            </w:r>
          </w:p>
        </w:tc>
        <w:tc>
          <w:tcPr>
            <w:tcW w:w="4877" w:type="dxa"/>
          </w:tcPr>
          <w:p w14:paraId="1FC9E10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Microsoft.Extensions.Logging.Console</w:t>
            </w:r>
            <w:proofErr w:type="spellEnd"/>
            <w:proofErr w:type="gramEnd"/>
          </w:p>
        </w:tc>
        <w:tc>
          <w:tcPr>
            <w:tcW w:w="3293" w:type="dxa"/>
          </w:tcPr>
          <w:p w14:paraId="1ECB0BD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Logs to the console window</w:t>
            </w:r>
          </w:p>
        </w:tc>
      </w:tr>
      <w:tr w:rsidR="00E92103" w:rsidRPr="002B228F" w14:paraId="48ABEC5A" w14:textId="77777777" w:rsidTr="00D754CE">
        <w:tc>
          <w:tcPr>
            <w:tcW w:w="1406" w:type="dxa"/>
          </w:tcPr>
          <w:p w14:paraId="6918CA6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Debug</w:t>
            </w:r>
          </w:p>
        </w:tc>
        <w:tc>
          <w:tcPr>
            <w:tcW w:w="4877" w:type="dxa"/>
          </w:tcPr>
          <w:p w14:paraId="7719B73E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Microsoft.Extensions.Logging.Debug</w:t>
            </w:r>
            <w:proofErr w:type="spellEnd"/>
            <w:proofErr w:type="gramEnd"/>
          </w:p>
        </w:tc>
        <w:tc>
          <w:tcPr>
            <w:tcW w:w="3293" w:type="dxa"/>
          </w:tcPr>
          <w:p w14:paraId="3097BFF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Logs to the debugger output window</w:t>
            </w:r>
          </w:p>
        </w:tc>
      </w:tr>
      <w:tr w:rsidR="00E92103" w:rsidRPr="002B228F" w14:paraId="33FE2925" w14:textId="77777777" w:rsidTr="00D754CE">
        <w:tc>
          <w:tcPr>
            <w:tcW w:w="1406" w:type="dxa"/>
          </w:tcPr>
          <w:p w14:paraId="0697041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EventSource</w:t>
            </w:r>
            <w:proofErr w:type="spellEnd"/>
          </w:p>
        </w:tc>
        <w:tc>
          <w:tcPr>
            <w:tcW w:w="4877" w:type="dxa"/>
          </w:tcPr>
          <w:p w14:paraId="6A841C66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Microsoft.Extensions.Logging.EventSource</w:t>
            </w:r>
            <w:proofErr w:type="spellEnd"/>
            <w:proofErr w:type="gramEnd"/>
          </w:p>
        </w:tc>
        <w:tc>
          <w:tcPr>
            <w:tcW w:w="3293" w:type="dxa"/>
          </w:tcPr>
          <w:p w14:paraId="69426A8A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Uses 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EventSource</w:t>
            </w:r>
            <w:proofErr w:type="spellEnd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EventListener</w:t>
            </w:r>
            <w:proofErr w:type="spellEnd"/>
          </w:p>
        </w:tc>
      </w:tr>
      <w:tr w:rsidR="00E92103" w:rsidRPr="002B228F" w14:paraId="21BB9B7D" w14:textId="77777777" w:rsidTr="00D754CE">
        <w:tc>
          <w:tcPr>
            <w:tcW w:w="1406" w:type="dxa"/>
          </w:tcPr>
          <w:p w14:paraId="387D315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EventLog</w:t>
            </w:r>
            <w:proofErr w:type="spellEnd"/>
          </w:p>
        </w:tc>
        <w:tc>
          <w:tcPr>
            <w:tcW w:w="4877" w:type="dxa"/>
          </w:tcPr>
          <w:p w14:paraId="35DA48E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Microsoft.Extensions.Logging.EventLog</w:t>
            </w:r>
            <w:proofErr w:type="spellEnd"/>
            <w:proofErr w:type="gramEnd"/>
          </w:p>
        </w:tc>
        <w:tc>
          <w:tcPr>
            <w:tcW w:w="3293" w:type="dxa"/>
          </w:tcPr>
          <w:p w14:paraId="122B49D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Logs to Windows Event Log</w:t>
            </w:r>
          </w:p>
        </w:tc>
      </w:tr>
      <w:tr w:rsidR="00E92103" w:rsidRPr="002B228F" w14:paraId="2EBF8DEC" w14:textId="77777777" w:rsidTr="00D754CE">
        <w:tc>
          <w:tcPr>
            <w:tcW w:w="1406" w:type="dxa"/>
          </w:tcPr>
          <w:p w14:paraId="3548C59B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TraceSource</w:t>
            </w:r>
            <w:proofErr w:type="spellEnd"/>
          </w:p>
        </w:tc>
        <w:tc>
          <w:tcPr>
            <w:tcW w:w="4877" w:type="dxa"/>
          </w:tcPr>
          <w:p w14:paraId="43D191D1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Microsoft.Extensions.Logging.TraceSource</w:t>
            </w:r>
            <w:proofErr w:type="spellEnd"/>
            <w:proofErr w:type="gramEnd"/>
          </w:p>
        </w:tc>
        <w:tc>
          <w:tcPr>
            <w:tcW w:w="3293" w:type="dxa"/>
          </w:tcPr>
          <w:p w14:paraId="59D3D5D7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 xml:space="preserve">Uses </w:t>
            </w: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System.Diagnostics.TraceSource</w:t>
            </w:r>
            <w:proofErr w:type="spellEnd"/>
            <w:proofErr w:type="gramEnd"/>
          </w:p>
        </w:tc>
      </w:tr>
      <w:tr w:rsidR="00E92103" w:rsidRPr="002B228F" w14:paraId="2B4F611C" w14:textId="77777777" w:rsidTr="00D754CE">
        <w:tc>
          <w:tcPr>
            <w:tcW w:w="1406" w:type="dxa"/>
          </w:tcPr>
          <w:p w14:paraId="05B45108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Azure App Service</w:t>
            </w:r>
          </w:p>
        </w:tc>
        <w:tc>
          <w:tcPr>
            <w:tcW w:w="4877" w:type="dxa"/>
          </w:tcPr>
          <w:p w14:paraId="71955F85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 w:rsidRPr="002B228F">
              <w:rPr>
                <w:rFonts w:ascii="Times New Roman" w:eastAsia="Times New Roman" w:hAnsi="Times New Roman" w:cs="Times New Roman"/>
                <w:color w:val="000000"/>
              </w:rPr>
              <w:t>Microsoft.Extensions.Logging.AzureAppServices</w:t>
            </w:r>
            <w:proofErr w:type="spellEnd"/>
            <w:proofErr w:type="gramEnd"/>
          </w:p>
        </w:tc>
        <w:tc>
          <w:tcPr>
            <w:tcW w:w="3293" w:type="dxa"/>
          </w:tcPr>
          <w:p w14:paraId="0A7E5354" w14:textId="77777777" w:rsidR="00E92103" w:rsidRPr="002B22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rFonts w:ascii="Times New Roman" w:eastAsia="Times New Roman" w:hAnsi="Times New Roman" w:cs="Times New Roman"/>
                <w:color w:val="000000"/>
              </w:rPr>
            </w:pPr>
            <w:r w:rsidRPr="002B228F">
              <w:rPr>
                <w:rFonts w:ascii="Times New Roman" w:eastAsia="Times New Roman" w:hAnsi="Times New Roman" w:cs="Times New Roman"/>
                <w:color w:val="000000"/>
              </w:rPr>
              <w:t>Logs to Azure App Service</w:t>
            </w:r>
          </w:p>
        </w:tc>
      </w:tr>
    </w:tbl>
    <w:p w14:paraId="1F4D2D5D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 xml:space="preserve">Configuring logging in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</w:rPr>
        <w:t>Program.cs</w:t>
      </w:r>
      <w:proofErr w:type="spellEnd"/>
      <w:r w:rsidRPr="002B228F">
        <w:rPr>
          <w:rFonts w:ascii="Times New Roman" w:eastAsia="Times New Roman" w:hAnsi="Times New Roman" w:cs="Times New Roman"/>
          <w:color w:val="000000"/>
        </w:rPr>
        <w:t>:</w:t>
      </w:r>
    </w:p>
    <w:p w14:paraId="6ED2197B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static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IHostBuilder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CreateHostBuilder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902000"/>
          <w:sz w:val="22"/>
          <w:szCs w:val="22"/>
        </w:rPr>
        <w:t>string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[]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args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=&gt;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Host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CreateDefaultBuilder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args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ConfigureLogging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hostingContext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=&gt;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ClearProviders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AddConsole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AddDebug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AddEventSourceLogger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r w:rsidRPr="002B228F">
        <w:rPr>
          <w:rFonts w:ascii="Times New Roman" w:eastAsia="Times New Roman" w:hAnsi="Times New Roman" w:cs="Times New Roman"/>
          <w:i/>
          <w:color w:val="60A0B0"/>
          <w:sz w:val="22"/>
          <w:szCs w:val="22"/>
        </w:rPr>
        <w:t>// Configure minimum log level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logging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SetMinimumLevel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LogLevel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Information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ConfigureWebHostDefaults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webBuilder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=&gt;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webBuilder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UseStartup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Startup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});</w:t>
      </w:r>
    </w:p>
    <w:p w14:paraId="0D287594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color w:val="000000"/>
        </w:rPr>
        <w:t>Using the logger in a controller:</w:t>
      </w:r>
    </w:p>
    <w:p w14:paraId="643365D6" w14:textId="77777777" w:rsidR="00E92103" w:rsidRPr="002B228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lastRenderedPageBreak/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class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proofErr w:type="gram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HomeController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:</w:t>
      </w:r>
      <w:proofErr w:type="gram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Controller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private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readonly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HomeController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_logger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HomeController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ILogger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&lt;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HomeController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&gt;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_logger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=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public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IActionResult</w:t>
      </w:r>
      <w:proofErr w:type="spellEnd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Index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{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_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logger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LogInformation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</w:t>
      </w:r>
      <w:r w:rsidRPr="002B228F">
        <w:rPr>
          <w:rFonts w:ascii="Times New Roman" w:eastAsia="Times New Roman" w:hAnsi="Times New Roman" w:cs="Times New Roman"/>
          <w:color w:val="4070A0"/>
          <w:sz w:val="22"/>
          <w:szCs w:val="22"/>
        </w:rPr>
        <w:t>"Index page visited at {time}"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,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>DateTime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.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Now</w:t>
      </w:r>
      <w:proofErr w:type="spellEnd"/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</w:t>
      </w:r>
      <w:r w:rsidRPr="002B228F">
        <w:rPr>
          <w:rFonts w:ascii="Times New Roman" w:eastAsia="Times New Roman" w:hAnsi="Times New Roman" w:cs="Times New Roman"/>
          <w:b/>
          <w:color w:val="007020"/>
          <w:sz w:val="22"/>
          <w:szCs w:val="22"/>
        </w:rPr>
        <w:t>return</w:t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r w:rsidRPr="002B228F">
        <w:rPr>
          <w:rFonts w:ascii="Times New Roman" w:eastAsia="Times New Roman" w:hAnsi="Times New Roman" w:cs="Times New Roman"/>
          <w:color w:val="06287E"/>
          <w:sz w:val="22"/>
          <w:szCs w:val="22"/>
        </w:rPr>
        <w:t>View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();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</w:t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  <w:r w:rsidRPr="002B228F">
        <w:rPr>
          <w:rFonts w:ascii="Times New Roman" w:eastAsia="Times New Roman" w:hAnsi="Times New Roman" w:cs="Times New Roman"/>
          <w:color w:val="000000"/>
        </w:rPr>
        <w:br/>
      </w:r>
      <w:r w:rsidRPr="002B228F">
        <w:rPr>
          <w:rFonts w:ascii="Times New Roman" w:eastAsia="Times New Roman" w:hAnsi="Times New Roman" w:cs="Times New Roman"/>
          <w:color w:val="666666"/>
          <w:sz w:val="22"/>
          <w:szCs w:val="22"/>
        </w:rPr>
        <w:t>}</w:t>
      </w:r>
    </w:p>
    <w:sectPr w:rsidR="00E92103" w:rsidRPr="002B228F">
      <w:head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DE58EE" w14:textId="77777777" w:rsidR="001F0FC1" w:rsidRDefault="001F0FC1">
      <w:pPr>
        <w:spacing w:after="0"/>
      </w:pPr>
      <w:r>
        <w:separator/>
      </w:r>
    </w:p>
  </w:endnote>
  <w:endnote w:type="continuationSeparator" w:id="0">
    <w:p w14:paraId="26CB01F9" w14:textId="77777777" w:rsidR="001F0FC1" w:rsidRDefault="001F0FC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114B3E9-501A-4EFC-869C-7DC4F20F56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5F4B69F-4B62-4D44-88A5-C3F4A2B2C07F}"/>
    <w:embedBold r:id="rId3" w:fontKey="{FBD42C76-F4C0-47DE-B9FA-EFDAFD9B3186}"/>
    <w:embedItalic r:id="rId4" w:fontKey="{C5BF4123-3381-4E6D-8D64-45540B1FECA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525DA8EA-C938-499A-A565-0EA41D0C2B94}"/>
    <w:embedBold r:id="rId6" w:fontKey="{08DEA4D5-2B34-48B2-A0E8-467355572FA3}"/>
    <w:embedItalic r:id="rId7" w:fontKey="{58AA391F-5AFB-4C48-8CA8-157EE7944A1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E3DEFEA6-65D3-4F54-8EBE-0C7551AFDC6C}"/>
    <w:embedBold r:id="rId9" w:fontKey="{E60F0C0C-D0E8-46A5-B8E3-240885F82B5D}"/>
    <w:embedItalic r:id="rId10" w:fontKey="{82EEEED4-5886-4CEC-8DA0-6050611BFBBA}"/>
    <w:embedBoldItalic r:id="rId11" w:fontKey="{8646E47E-FB68-4978-8326-52A56A7A2E3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60F183E9-CAE7-4FA1-A919-F3AFC836C395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3" w:fontKey="{C0139DB2-2689-4201-96A5-08A50DC3CFDD}"/>
  </w:font>
  <w:font w:name="Cardo">
    <w:charset w:val="00"/>
    <w:family w:val="auto"/>
    <w:pitch w:val="default"/>
    <w:embedBold r:id="rId14" w:fontKey="{AD5B1394-8201-48B4-B27B-EEFF04D5D79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5" w:fontKey="{8F14BBD0-D027-4DA5-A1F5-5342FCE9168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138C5" w14:textId="77777777" w:rsidR="001F0FC1" w:rsidRDefault="001F0FC1">
      <w:pPr>
        <w:spacing w:after="0"/>
      </w:pPr>
      <w:r>
        <w:separator/>
      </w:r>
    </w:p>
  </w:footnote>
  <w:footnote w:type="continuationSeparator" w:id="0">
    <w:p w14:paraId="73E4D8F8" w14:textId="77777777" w:rsidR="001F0FC1" w:rsidRDefault="001F0FC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EF6F9D" w14:textId="77777777" w:rsidR="00E9210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  <w:r>
      <w:rPr>
        <w:color w:val="000000"/>
      </w:rPr>
      <w:t xml:space="preserve">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5132F"/>
    <w:multiLevelType w:val="multilevel"/>
    <w:tmpl w:val="537E753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C802F3F"/>
    <w:multiLevelType w:val="multilevel"/>
    <w:tmpl w:val="5E380A7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13E0333C"/>
    <w:multiLevelType w:val="multilevel"/>
    <w:tmpl w:val="9C1ED45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1B9A068D"/>
    <w:multiLevelType w:val="multilevel"/>
    <w:tmpl w:val="E1B2F7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BC5550"/>
    <w:multiLevelType w:val="multilevel"/>
    <w:tmpl w:val="596617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29260B"/>
    <w:multiLevelType w:val="multilevel"/>
    <w:tmpl w:val="51DCD7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6D2E65"/>
    <w:multiLevelType w:val="multilevel"/>
    <w:tmpl w:val="3AD09C0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7" w15:restartNumberingAfterBreak="0">
    <w:nsid w:val="35454BCA"/>
    <w:multiLevelType w:val="multilevel"/>
    <w:tmpl w:val="76B67E4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3B224480"/>
    <w:multiLevelType w:val="multilevel"/>
    <w:tmpl w:val="5122FBD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3EC4297E"/>
    <w:multiLevelType w:val="multilevel"/>
    <w:tmpl w:val="ECC033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0A07731"/>
    <w:multiLevelType w:val="multilevel"/>
    <w:tmpl w:val="DB06F0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0E312B9"/>
    <w:multiLevelType w:val="hybridMultilevel"/>
    <w:tmpl w:val="13308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A6E9F"/>
    <w:multiLevelType w:val="multilevel"/>
    <w:tmpl w:val="2A02EB3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431D009E"/>
    <w:multiLevelType w:val="multilevel"/>
    <w:tmpl w:val="C6D213E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4" w15:restartNumberingAfterBreak="0">
    <w:nsid w:val="4A02765A"/>
    <w:multiLevelType w:val="multilevel"/>
    <w:tmpl w:val="47BEB03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5" w15:restartNumberingAfterBreak="0">
    <w:nsid w:val="4DE87C2C"/>
    <w:multiLevelType w:val="multilevel"/>
    <w:tmpl w:val="FFEA6B5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6" w15:restartNumberingAfterBreak="0">
    <w:nsid w:val="52EE4A3A"/>
    <w:multiLevelType w:val="multilevel"/>
    <w:tmpl w:val="D414BE3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7" w15:restartNumberingAfterBreak="0">
    <w:nsid w:val="5B1458CE"/>
    <w:multiLevelType w:val="multilevel"/>
    <w:tmpl w:val="1A429C5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63E475A4"/>
    <w:multiLevelType w:val="multilevel"/>
    <w:tmpl w:val="E242C23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9" w15:restartNumberingAfterBreak="0">
    <w:nsid w:val="657A5206"/>
    <w:multiLevelType w:val="multilevel"/>
    <w:tmpl w:val="050CDC5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0" w15:restartNumberingAfterBreak="0">
    <w:nsid w:val="6AD67132"/>
    <w:multiLevelType w:val="multilevel"/>
    <w:tmpl w:val="9E6C0A9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1" w15:restartNumberingAfterBreak="0">
    <w:nsid w:val="72975B31"/>
    <w:multiLevelType w:val="multilevel"/>
    <w:tmpl w:val="3FD8BE6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2" w15:restartNumberingAfterBreak="0">
    <w:nsid w:val="77C7587E"/>
    <w:multiLevelType w:val="multilevel"/>
    <w:tmpl w:val="20302F4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3" w15:restartNumberingAfterBreak="0">
    <w:nsid w:val="7AEB5167"/>
    <w:multiLevelType w:val="multilevel"/>
    <w:tmpl w:val="61DCA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7BFF4857"/>
    <w:multiLevelType w:val="multilevel"/>
    <w:tmpl w:val="C720B82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5" w15:restartNumberingAfterBreak="0">
    <w:nsid w:val="7FEA7CD2"/>
    <w:multiLevelType w:val="multilevel"/>
    <w:tmpl w:val="AB3234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35581680">
    <w:abstractNumId w:val="5"/>
  </w:num>
  <w:num w:numId="2" w16cid:durableId="139004942">
    <w:abstractNumId w:val="3"/>
  </w:num>
  <w:num w:numId="3" w16cid:durableId="1769807065">
    <w:abstractNumId w:val="4"/>
  </w:num>
  <w:num w:numId="4" w16cid:durableId="2020689645">
    <w:abstractNumId w:val="0"/>
  </w:num>
  <w:num w:numId="5" w16cid:durableId="1592197293">
    <w:abstractNumId w:val="19"/>
  </w:num>
  <w:num w:numId="6" w16cid:durableId="112672766">
    <w:abstractNumId w:val="20"/>
  </w:num>
  <w:num w:numId="7" w16cid:durableId="676466789">
    <w:abstractNumId w:val="13"/>
  </w:num>
  <w:num w:numId="8" w16cid:durableId="489252371">
    <w:abstractNumId w:val="2"/>
  </w:num>
  <w:num w:numId="9" w16cid:durableId="1520506583">
    <w:abstractNumId w:val="12"/>
  </w:num>
  <w:num w:numId="10" w16cid:durableId="1466704016">
    <w:abstractNumId w:val="17"/>
  </w:num>
  <w:num w:numId="11" w16cid:durableId="500509227">
    <w:abstractNumId w:val="15"/>
  </w:num>
  <w:num w:numId="12" w16cid:durableId="1679310365">
    <w:abstractNumId w:val="8"/>
  </w:num>
  <w:num w:numId="13" w16cid:durableId="292563103">
    <w:abstractNumId w:val="7"/>
  </w:num>
  <w:num w:numId="14" w16cid:durableId="700210138">
    <w:abstractNumId w:val="24"/>
  </w:num>
  <w:num w:numId="15" w16cid:durableId="1892643746">
    <w:abstractNumId w:val="9"/>
  </w:num>
  <w:num w:numId="16" w16cid:durableId="1520435347">
    <w:abstractNumId w:val="23"/>
  </w:num>
  <w:num w:numId="17" w16cid:durableId="309991261">
    <w:abstractNumId w:val="10"/>
  </w:num>
  <w:num w:numId="18" w16cid:durableId="81069885">
    <w:abstractNumId w:val="14"/>
  </w:num>
  <w:num w:numId="19" w16cid:durableId="1407608651">
    <w:abstractNumId w:val="6"/>
  </w:num>
  <w:num w:numId="20" w16cid:durableId="1802963440">
    <w:abstractNumId w:val="22"/>
  </w:num>
  <w:num w:numId="21" w16cid:durableId="308483344">
    <w:abstractNumId w:val="1"/>
  </w:num>
  <w:num w:numId="22" w16cid:durableId="932978259">
    <w:abstractNumId w:val="16"/>
  </w:num>
  <w:num w:numId="23" w16cid:durableId="785197634">
    <w:abstractNumId w:val="21"/>
  </w:num>
  <w:num w:numId="24" w16cid:durableId="1351952279">
    <w:abstractNumId w:val="18"/>
  </w:num>
  <w:num w:numId="25" w16cid:durableId="1020082639">
    <w:abstractNumId w:val="25"/>
  </w:num>
  <w:num w:numId="26" w16cid:durableId="7319258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103"/>
    <w:rsid w:val="001F0FC1"/>
    <w:rsid w:val="002B228F"/>
    <w:rsid w:val="007B368E"/>
    <w:rsid w:val="00D754CE"/>
    <w:rsid w:val="00E92103"/>
    <w:rsid w:val="00FE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E998F"/>
  <w15:docId w15:val="{5CFB26E7-71A8-4014-922D-BC9C2B511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Strong">
    <w:name w:val="Strong"/>
    <w:basedOn w:val="DefaultParagraphFont"/>
    <w:uiPriority w:val="22"/>
    <w:qFormat/>
    <w:rsid w:val="00A42EFD"/>
    <w:rPr>
      <w:b/>
      <w:bCs/>
    </w:rPr>
  </w:style>
  <w:style w:type="character" w:styleId="HTMLCode">
    <w:name w:val="HTML Code"/>
    <w:basedOn w:val="DefaultParagraphFont"/>
    <w:uiPriority w:val="99"/>
    <w:unhideWhenUsed/>
    <w:rsid w:val="00A42EF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rsid w:val="00A42EF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A42EFD"/>
  </w:style>
  <w:style w:type="paragraph" w:styleId="Footer">
    <w:name w:val="footer"/>
    <w:basedOn w:val="Normal"/>
    <w:link w:val="FooterChar"/>
    <w:rsid w:val="00A42EF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A42EFD"/>
  </w:style>
  <w:style w:type="table" w:customStyle="1" w:styleId="a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0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1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2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3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6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paragraph" w:styleId="ListParagraph">
    <w:name w:val="List Paragraph"/>
    <w:basedOn w:val="Normal"/>
    <w:uiPriority w:val="34"/>
    <w:qFormat/>
    <w:rsid w:val="00FE16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vDntKHoOLXXJHgFrxAhw3S7ZVQ==">CgMxLjAaIwoBMBIeChwIB0IYCg9UaW1lcyBOZXcgUm9tYW4SBUNhcmRvGiMKATESHgocCAdCGAoPVGltZXMgTmV3IFJvbWFuEgVDYXJkbxojCgEyEh4KHAgHQhgKD1RpbWVzIE5ldyBSb21hbhIFQ2FyZG8aIwoBMxIeChwIB0IYCg9UaW1lcyBOZXcgUm9tYW4SBUNhcmRvGiMKATQSHgocCAdCGAoPVGltZXMgTmV3IFJvbWFuEgVDYXJkbzIJaWQuZ2pkZ3hzMgppZC4zMGowemxsMgppZC4xZm9iOXRlMgppZC4zem55c2g3MgppZC4yZXQ5MnAwMglpZC50eWpjd3QyCmlkLjNkeTZ2a20yCmlkLjF0M2g1c2YyCmlkLjRkMzRvZzgyCmlkLjJzOGV5bzEyDmguc3N1amxvZjB3c2dnMgppZC4xN2RwOHZ1MgppZC4zcmRjcmpuMgppZC4yNmluMXJnMglpZC5sbnhiejkyCmlkLjM1bmt1bjIyCmlkLjFrc3Y0dXYyCmlkLjQ0c2luaW8yCmlkLjJqeHN4cWgyCWlkLnozMzd5YTIKaWQuM2oycXFtMzIKaWQuMXk4MTB0dzIKaWQuNGk3b2pocDIKaWQuMnhjeXRwaTIKaWQuMWNpOTN4YjIKaWQuM3dod21sNDIKaWQuMmJuNndzeDIKaWQuM2FzNHBvajIOaC5oOW1udjZidTVpMjkyCmlkLjFweGV6d2MyCmlkLjQ5eDJpazUyCmlkLjJwMmNzcnkyDmguaDBxaXJ6ZWNza21l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OAByITFNLU9MRUlMRmhpQnZyOUVIRUlURzZ0OU1fWTJxNWIt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3206</Words>
  <Characters>18276</Characters>
  <Application>Microsoft Office Word</Application>
  <DocSecurity>0</DocSecurity>
  <Lines>152</Lines>
  <Paragraphs>42</Paragraphs>
  <ScaleCrop>false</ScaleCrop>
  <Company/>
  <LinksUpToDate>false</LinksUpToDate>
  <CharactersWithSpaces>21440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Hina Jadav</cp:lastModifiedBy>
  <cp:revision>16</cp:revision>
  <dcterms:created xsi:type="dcterms:W3CDTF">2025-03-08T06:57:00Z</dcterms:created>
  <dcterms:modified xsi:type="dcterms:W3CDTF">2025-03-08T09:56:00Z</dcterms:modified>
</cp:coreProperties>
</file>